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AB6EA" w14:textId="5D93109A" w:rsidR="001F3626" w:rsidRPr="007678D0" w:rsidRDefault="001F3626">
      <w:pPr>
        <w:rPr>
          <w:lang w:val="ru-RU"/>
        </w:rPr>
      </w:pPr>
    </w:p>
    <w:p w14:paraId="16B99ED5" w14:textId="77777777" w:rsidR="007678D0" w:rsidRDefault="007678D0" w:rsidP="007678D0">
      <w:pPr>
        <w:spacing w:after="0" w:line="240" w:lineRule="auto"/>
        <w:rPr>
          <w:rFonts w:ascii="Cambria" w:eastAsiaTheme="minorHAnsi" w:hAnsi="Cambria"/>
          <w:sz w:val="28"/>
          <w:szCs w:val="28"/>
          <w:lang w:val="ru-RU"/>
        </w:rPr>
      </w:pPr>
    </w:p>
    <w:tbl>
      <w:tblPr>
        <w:tblStyle w:val="a5"/>
        <w:tblW w:w="955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7678D0" w:rsidRPr="00D74D1C" w14:paraId="5D2E97BF" w14:textId="77777777" w:rsidTr="007678D0">
        <w:trPr>
          <w:trHeight w:val="1630"/>
        </w:trPr>
        <w:tc>
          <w:tcPr>
            <w:tcW w:w="9558" w:type="dxa"/>
            <w:gridSpan w:val="3"/>
            <w:hideMark/>
          </w:tcPr>
          <w:p w14:paraId="6A0F048D" w14:textId="77777777" w:rsidR="007678D0" w:rsidRPr="007678D0" w:rsidRDefault="007678D0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7678D0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7678D0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общеобразовательное учреждение</w:t>
            </w:r>
            <w:r w:rsidRPr="007678D0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«Средняя школа № 152 ИМЕНИ А.Д. БЕРЕЗИНА»</w:t>
            </w:r>
          </w:p>
        </w:tc>
      </w:tr>
      <w:tr w:rsidR="007678D0" w:rsidRPr="00D74D1C" w14:paraId="58B07103" w14:textId="77777777" w:rsidTr="007678D0">
        <w:trPr>
          <w:trHeight w:val="1409"/>
        </w:trPr>
        <w:tc>
          <w:tcPr>
            <w:tcW w:w="3876" w:type="dxa"/>
          </w:tcPr>
          <w:p w14:paraId="5F806442" w14:textId="77777777" w:rsidR="007678D0" w:rsidRPr="007678D0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14:paraId="5B932B11" w14:textId="77777777" w:rsidR="007678D0" w:rsidRPr="007678D0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14:paraId="37E80504" w14:textId="77777777" w:rsidR="007678D0" w:rsidRPr="007678D0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  <w:hideMark/>
          </w:tcPr>
          <w:p w14:paraId="5B153C20" w14:textId="77777777" w:rsidR="007678D0" w:rsidRPr="007678D0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br/>
              <w:t>Гуторина С.А.</w:t>
            </w: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br/>
              <w:t>приказ № 600/ш от 31.08.2023</w:t>
            </w:r>
          </w:p>
        </w:tc>
      </w:tr>
      <w:tr w:rsidR="007678D0" w:rsidRPr="00D74D1C" w14:paraId="70A2C5A2" w14:textId="77777777" w:rsidTr="007678D0">
        <w:trPr>
          <w:trHeight w:val="1351"/>
        </w:trPr>
        <w:tc>
          <w:tcPr>
            <w:tcW w:w="3876" w:type="dxa"/>
          </w:tcPr>
          <w:p w14:paraId="03EC74AF" w14:textId="77777777" w:rsidR="007678D0" w:rsidRPr="007678D0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14:paraId="214502F7" w14:textId="77777777" w:rsidR="007678D0" w:rsidRPr="007678D0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14:paraId="6F8F89B5" w14:textId="77777777" w:rsidR="007678D0" w:rsidRPr="007678D0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7678D0" w:rsidRPr="00D74D1C" w14:paraId="00ED7050" w14:textId="77777777" w:rsidTr="007678D0">
        <w:trPr>
          <w:trHeight w:val="2273"/>
        </w:trPr>
        <w:tc>
          <w:tcPr>
            <w:tcW w:w="9558" w:type="dxa"/>
            <w:gridSpan w:val="3"/>
          </w:tcPr>
          <w:p w14:paraId="2F84D2CF" w14:textId="77777777" w:rsidR="007678D0" w:rsidRPr="007678D0" w:rsidRDefault="007678D0">
            <w:pPr>
              <w:spacing w:after="129" w:line="232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678D0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РАБОЧАЯ ПРОГРАММА</w:t>
            </w:r>
          </w:p>
          <w:p w14:paraId="15982BE3" w14:textId="64C90537" w:rsidR="007678D0" w:rsidRPr="007678D0" w:rsidRDefault="007678D0">
            <w:pPr>
              <w:spacing w:after="129" w:line="232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678D0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изобразительному искусству</w:t>
            </w:r>
          </w:p>
          <w:p w14:paraId="09D87165" w14:textId="5D7D3974" w:rsidR="007678D0" w:rsidRPr="007678D0" w:rsidRDefault="0076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5,6,7</w:t>
            </w:r>
            <w:r w:rsidRPr="007678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класс </w:t>
            </w:r>
          </w:p>
          <w:p w14:paraId="4F82DF92" w14:textId="77777777" w:rsidR="007678D0" w:rsidRPr="007678D0" w:rsidRDefault="0076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6AC7C080" w14:textId="77777777" w:rsidR="007678D0" w:rsidRPr="007678D0" w:rsidRDefault="007678D0">
            <w:pPr>
              <w:spacing w:after="0" w:line="240" w:lineRule="auto"/>
              <w:jc w:val="center"/>
              <w:rPr>
                <w:rFonts w:ascii="Cambria" w:eastAsiaTheme="minorHAnsi" w:hAnsi="Cambria"/>
                <w:sz w:val="28"/>
                <w:szCs w:val="28"/>
                <w:lang w:val="ru-RU"/>
              </w:rPr>
            </w:pPr>
            <w:r w:rsidRPr="007678D0">
              <w:rPr>
                <w:rFonts w:ascii="Cambria" w:hAnsi="Cambria"/>
                <w:sz w:val="28"/>
                <w:szCs w:val="28"/>
                <w:lang w:val="ru-RU"/>
              </w:rPr>
              <w:t>НА 2023-2024 УЧЕБНЫЙ ГОД</w:t>
            </w:r>
          </w:p>
          <w:p w14:paraId="0C30CDE3" w14:textId="77777777" w:rsidR="007678D0" w:rsidRPr="007678D0" w:rsidRDefault="0076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475739C8" w14:textId="77777777" w:rsidR="007678D0" w:rsidRPr="00D74D1C" w:rsidRDefault="0076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74D1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УЧИТЕЛЯ </w:t>
            </w:r>
          </w:p>
          <w:p w14:paraId="78508FF6" w14:textId="526A469B" w:rsidR="007678D0" w:rsidRPr="007678D0" w:rsidRDefault="0076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ГАНН КСЕНИИ ВЛАДИМИРОВНЫ</w:t>
            </w:r>
          </w:p>
          <w:p w14:paraId="45AFB632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eastAsiaTheme="minorHAnsi" w:hAnsi="Cambria"/>
                <w:b/>
                <w:bCs/>
                <w:caps/>
                <w:sz w:val="28"/>
                <w:szCs w:val="28"/>
                <w:lang w:val="ru-RU"/>
              </w:rPr>
            </w:pPr>
          </w:p>
        </w:tc>
      </w:tr>
      <w:tr w:rsidR="007678D0" w:rsidRPr="00D74D1C" w14:paraId="333C80F9" w14:textId="77777777" w:rsidTr="007678D0">
        <w:trPr>
          <w:trHeight w:val="1220"/>
        </w:trPr>
        <w:tc>
          <w:tcPr>
            <w:tcW w:w="9558" w:type="dxa"/>
            <w:gridSpan w:val="3"/>
          </w:tcPr>
          <w:p w14:paraId="2FFA5FDD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7678D0" w:rsidRPr="00D74D1C" w14:paraId="7D8269B0" w14:textId="77777777" w:rsidTr="007678D0">
        <w:trPr>
          <w:trHeight w:val="2001"/>
        </w:trPr>
        <w:tc>
          <w:tcPr>
            <w:tcW w:w="3876" w:type="dxa"/>
          </w:tcPr>
          <w:p w14:paraId="332C8DB6" w14:textId="77777777" w:rsidR="007678D0" w:rsidRPr="00D74D1C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14:paraId="4F45589E" w14:textId="77777777" w:rsidR="007678D0" w:rsidRPr="00D74D1C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14:paraId="32659142" w14:textId="77777777" w:rsidR="007678D0" w:rsidRPr="00D74D1C" w:rsidRDefault="007678D0">
            <w:pPr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7678D0" w14:paraId="45635B50" w14:textId="77777777" w:rsidTr="007678D0">
        <w:trPr>
          <w:trHeight w:val="241"/>
        </w:trPr>
        <w:tc>
          <w:tcPr>
            <w:tcW w:w="9558" w:type="dxa"/>
            <w:gridSpan w:val="3"/>
          </w:tcPr>
          <w:p w14:paraId="0F1D878A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14:paraId="7AE583AF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14:paraId="51F9C683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14:paraId="764165D4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14:paraId="45EC78D7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14:paraId="1BE4AFA4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14:paraId="2F32F0C2" w14:textId="77777777" w:rsidR="007678D0" w:rsidRPr="00D74D1C" w:rsidRDefault="007678D0">
            <w:pPr>
              <w:tabs>
                <w:tab w:val="left" w:pos="5130"/>
              </w:tabs>
              <w:spacing w:after="0" w:line="240" w:lineRule="auto"/>
              <w:rPr>
                <w:rFonts w:ascii="Cambria" w:hAnsi="Cambria"/>
                <w:sz w:val="28"/>
                <w:szCs w:val="28"/>
                <w:lang w:val="ru-RU"/>
              </w:rPr>
            </w:pPr>
            <w:r w:rsidRPr="00D74D1C">
              <w:rPr>
                <w:rFonts w:ascii="Cambria" w:hAnsi="Cambria"/>
                <w:sz w:val="28"/>
                <w:szCs w:val="28"/>
                <w:lang w:val="ru-RU"/>
              </w:rPr>
              <w:t xml:space="preserve"> </w:t>
            </w:r>
          </w:p>
          <w:p w14:paraId="504B1592" w14:textId="77777777" w:rsidR="007678D0" w:rsidRPr="00D74D1C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14:paraId="6B876CBC" w14:textId="77777777" w:rsidR="007678D0" w:rsidRDefault="007678D0">
            <w:pPr>
              <w:spacing w:after="0" w:line="240" w:lineRule="auto"/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2023</w:t>
            </w:r>
          </w:p>
        </w:tc>
      </w:tr>
    </w:tbl>
    <w:p w14:paraId="0FB2DF03" w14:textId="77777777" w:rsidR="007678D0" w:rsidRDefault="007678D0" w:rsidP="007678D0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DF0CA85" w14:textId="499643B5" w:rsidR="00524E4F" w:rsidRPr="007678D0" w:rsidRDefault="00524E4F">
      <w:pPr>
        <w:rPr>
          <w:lang w:val="ru-RU"/>
        </w:rPr>
      </w:pPr>
    </w:p>
    <w:p w14:paraId="58297D4C" w14:textId="77777777" w:rsidR="00524E4F" w:rsidRPr="007678D0" w:rsidRDefault="00524E4F">
      <w:pPr>
        <w:rPr>
          <w:lang w:val="ru-RU"/>
        </w:rPr>
      </w:pPr>
    </w:p>
    <w:p w14:paraId="29D985CB" w14:textId="28120882" w:rsidR="00524E4F" w:rsidRPr="00837664" w:rsidRDefault="00524E4F" w:rsidP="00524E4F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ПОЯСНИТЕЛЬНАЯ ЗАПИСКА </w:t>
      </w:r>
    </w:p>
    <w:p w14:paraId="18EE96AA" w14:textId="77777777" w:rsidR="00524E4F" w:rsidRPr="00837664" w:rsidRDefault="00524E4F" w:rsidP="00524E4F">
      <w:pPr>
        <w:autoSpaceDE w:val="0"/>
        <w:autoSpaceDN w:val="0"/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416AA0A" w14:textId="22A77E35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ОБЩАЯ ХАРАКТЕРИСТИКА </w:t>
      </w:r>
    </w:p>
    <w:p w14:paraId="4485F08A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14:paraId="6169ACBB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2E147087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14:paraId="612DC8C7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47C5D0D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220A7EA3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14:paraId="07A8EE90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14:paraId="76D4B864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59B2C95D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14:paraId="3AE3EA80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Однако необходимо различать и сочетать в учебном процессе историко-культурологическую, искусствоведческую исследовательскую работу учащихся и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14:paraId="54A7F1B0" w14:textId="25E9D6BF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деятельность, в процессе которой обучающиеся участвуют в оформлении общешкольных событий и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14:paraId="02119F1F" w14:textId="77777777" w:rsidR="00837664" w:rsidRPr="00837664" w:rsidRDefault="00837664" w:rsidP="00837664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7664">
        <w:rPr>
          <w:rFonts w:ascii="Times New Roman" w:hAnsi="Times New Roman" w:cs="Times New Roman"/>
          <w:iCs/>
          <w:sz w:val="28"/>
          <w:szCs w:val="28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14:paraId="79121A9C" w14:textId="77777777" w:rsidR="00837664" w:rsidRPr="00837664" w:rsidRDefault="00837664" w:rsidP="00837664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7664">
        <w:rPr>
          <w:rFonts w:ascii="Times New Roman" w:hAnsi="Times New Roman" w:cs="Times New Roman"/>
          <w:iCs/>
          <w:sz w:val="28"/>
          <w:szCs w:val="28"/>
        </w:rPr>
        <w:t>1.    Поддержание интереса к учению, к процессу познания, активизации познавательной деятельности обучающихся.</w:t>
      </w:r>
    </w:p>
    <w:p w14:paraId="4693D546" w14:textId="77777777" w:rsidR="00837664" w:rsidRPr="00837664" w:rsidRDefault="00837664" w:rsidP="00837664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7664">
        <w:rPr>
          <w:rFonts w:ascii="Times New Roman" w:hAnsi="Times New Roman" w:cs="Times New Roman"/>
          <w:iCs/>
          <w:sz w:val="28"/>
          <w:szCs w:val="28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14:paraId="3069BFEA" w14:textId="77777777" w:rsidR="00837664" w:rsidRPr="00837664" w:rsidRDefault="00837664" w:rsidP="00837664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7664">
        <w:rPr>
          <w:rFonts w:ascii="Times New Roman" w:hAnsi="Times New Roman" w:cs="Times New Roman"/>
          <w:iCs/>
          <w:sz w:val="28"/>
          <w:szCs w:val="28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14:paraId="63F4338C" w14:textId="77777777" w:rsidR="00837664" w:rsidRPr="00837664" w:rsidRDefault="00837664" w:rsidP="00837664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7664">
        <w:rPr>
          <w:rFonts w:ascii="Times New Roman" w:hAnsi="Times New Roman" w:cs="Times New Roman"/>
          <w:iCs/>
          <w:sz w:val="28"/>
          <w:szCs w:val="28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14:paraId="2A6A5CE6" w14:textId="77777777" w:rsidR="00837664" w:rsidRPr="00837664" w:rsidRDefault="00837664" w:rsidP="00837664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7664">
        <w:rPr>
          <w:rFonts w:ascii="Times New Roman" w:hAnsi="Times New Roman" w:cs="Times New Roman"/>
          <w:iCs/>
          <w:sz w:val="28"/>
          <w:szCs w:val="28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14:paraId="4D7AB1A1" w14:textId="77777777" w:rsidR="00837664" w:rsidRPr="00837664" w:rsidRDefault="00837664" w:rsidP="00837664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7664">
        <w:rPr>
          <w:rFonts w:ascii="Times New Roman" w:hAnsi="Times New Roman" w:cs="Times New Roman"/>
          <w:iCs/>
          <w:sz w:val="28"/>
          <w:szCs w:val="28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14:paraId="16E0264B" w14:textId="75423307" w:rsidR="00837664" w:rsidRPr="00837664" w:rsidRDefault="00837664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>Воспитание духовного человека, имеющего развитие потребности в познании и самопознании, рефлексии, в поиске смысла жизни, идеала,</w:t>
      </w:r>
      <w:r w:rsidRPr="00837664">
        <w:rPr>
          <w:rFonts w:ascii="Times New Roman" w:hAnsi="Times New Roman" w:cs="Times New Roman"/>
          <w:sz w:val="28"/>
          <w:szCs w:val="28"/>
        </w:rPr>
        <w:t> 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в обращении с искусством в автономии внутреннего мира, в приобщении к ценностям мировой цивилизации</w:t>
      </w:r>
      <w:r w:rsidRPr="00837664">
        <w:rPr>
          <w:rFonts w:ascii="Times New Roman" w:hAnsi="Times New Roman" w:cs="Times New Roman"/>
          <w:sz w:val="28"/>
          <w:szCs w:val="28"/>
        </w:rPr>
        <w:t> 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и национальной</w:t>
      </w:r>
      <w:r w:rsidRPr="00837664">
        <w:rPr>
          <w:rFonts w:ascii="Times New Roman" w:hAnsi="Times New Roman" w:cs="Times New Roman"/>
          <w:sz w:val="28"/>
          <w:szCs w:val="28"/>
        </w:rPr>
        <w:t> 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культуры; воспитание творческого человека, обладающего развитым интеллектом и творческим потенциалом, имеющего потребность в преобразующей деятельности, в чувстве нового, способного к жизнетворчеству.</w:t>
      </w:r>
    </w:p>
    <w:p w14:paraId="49EFC7D3" w14:textId="77777777" w:rsidR="00524E4F" w:rsidRPr="00837664" w:rsidRDefault="00524E4F" w:rsidP="00837664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ED1D028" w14:textId="76FD51AA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ЦЕЛЬ ИЗУЧЕНИЯ </w:t>
      </w:r>
    </w:p>
    <w:p w14:paraId="6F32E157" w14:textId="77777777" w:rsidR="00837664" w:rsidRPr="00837664" w:rsidRDefault="00837664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2B5497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Целью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358F853" w14:textId="77777777" w:rsidR="00524E4F" w:rsidRPr="00837664" w:rsidRDefault="00524E4F" w:rsidP="00524E4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24E4F" w:rsidRPr="00837664" w:rsidSect="00837664">
          <w:pgSz w:w="11900" w:h="16840"/>
          <w:pgMar w:top="568" w:right="650" w:bottom="398" w:left="993" w:header="720" w:footer="720" w:gutter="0"/>
          <w:cols w:space="720" w:equalWidth="0">
            <w:col w:w="10035" w:space="0"/>
          </w:cols>
          <w:docGrid w:linePitch="360"/>
        </w:sect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</w:p>
    <w:p w14:paraId="373B6F54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2AC7FF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материалами.</w:t>
      </w:r>
    </w:p>
    <w:p w14:paraId="4A4783B6" w14:textId="65E0C78E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Задачами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являются: </w:t>
      </w:r>
    </w:p>
    <w:p w14:paraId="3494C38C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A1E90F3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14:paraId="11AB91DF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формирование у обучающихся навыков эстетического видения и преобразования мира; </w:t>
      </w:r>
    </w:p>
    <w:p w14:paraId="7E07D872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14:paraId="0E0795B6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54072A2D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31E9EFFE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развитие наблюдательности, ассоциативного мышления и творческого воображения; </w:t>
      </w:r>
    </w:p>
    <w:p w14:paraId="76A8AF79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4060AABF" w14:textId="77777777" w:rsidR="00524E4F" w:rsidRPr="00837664" w:rsidRDefault="00524E4F" w:rsidP="00524E4F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783298B" w14:textId="77777777" w:rsidR="00524E4F" w:rsidRPr="00837664" w:rsidRDefault="00524E4F" w:rsidP="007678D0">
      <w:pPr>
        <w:pStyle w:val="a3"/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9443970" w14:textId="77777777" w:rsidR="00837664" w:rsidRDefault="00524E4F" w:rsidP="007678D0">
      <w:p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МЕСТО МОДУЛЯ «ДЕКОРАТИВНО-ПРИКЛАДНОЕ И НАРОДНОЕ ИСКУССТВО» В УЧЕБНОМ ПЛАНЕ</w:t>
      </w:r>
    </w:p>
    <w:p w14:paraId="17E2C73C" w14:textId="7DC92959" w:rsidR="00524E4F" w:rsidRPr="00837664" w:rsidRDefault="00524E4F" w:rsidP="007678D0">
      <w:p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Модуль «Декоративно-прикладное и народное искусство»</w:t>
      </w:r>
      <w:r w:rsidR="00380828"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5 классе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изучается 1 час в неделю, общий объем составляет 34 часа. Модуль «Живопись, графика, скульптура»</w:t>
      </w:r>
      <w:r w:rsidR="00380828"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6 классе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изучается 1 час в неделю, общий объем составляет 34 часа.</w:t>
      </w:r>
      <w:r w:rsidR="00380828"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Модуль «Архитектура и дизайн» в 7 классе изучается 1 час в неделю, общий объем составляет 34 часа.</w:t>
      </w:r>
    </w:p>
    <w:p w14:paraId="17F44138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076C3E2" w14:textId="395C4C23" w:rsidR="00524E4F" w:rsidRDefault="00524E4F" w:rsidP="00524E4F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СОДЕРЖАНИЕ МОДУЛЯ «ДЕКОРАТИВНО-ПРИКЛАДНОЕ И НАРОДНОЕ ИСКУССТВО»</w:t>
      </w:r>
    </w:p>
    <w:p w14:paraId="24E1BB60" w14:textId="77777777" w:rsidR="00837664" w:rsidRPr="00837664" w:rsidRDefault="00837664" w:rsidP="00524E4F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74573F8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Общие сведения о декоративно-прикладном искусстве </w:t>
      </w:r>
    </w:p>
    <w:p w14:paraId="7E7EB3C7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и его виды.</w:t>
      </w:r>
    </w:p>
    <w:p w14:paraId="5DC3CC75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и предметная среда жизни людей.</w:t>
      </w:r>
    </w:p>
    <w:p w14:paraId="3B878563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Древние корни народного искусства </w:t>
      </w:r>
    </w:p>
    <w:p w14:paraId="5914FB7C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Истоки образного языка декоративно-прикладного искусства.</w:t>
      </w:r>
    </w:p>
    <w:p w14:paraId="150099B1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Традиционные образы народного (крестьянского) прикладного искусства.</w:t>
      </w:r>
    </w:p>
    <w:p w14:paraId="5314E661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Связь народного искусства с природой, бытом, трудом, верованиями и эпосом.</w:t>
      </w:r>
    </w:p>
    <w:p w14:paraId="63D6F13A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47F11DAE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Образно-символический язык народного прикладного искусства.</w:t>
      </w:r>
    </w:p>
    <w:p w14:paraId="080C6D5D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Знаки-символы традиционного крестьянского прикладного искусства.</w:t>
      </w:r>
    </w:p>
    <w:p w14:paraId="5FCC3165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рисунков на темы древних узоров деревянной резьбы, росписи по дереву, вышивки.</w:t>
      </w:r>
    </w:p>
    <w:p w14:paraId="378FDAC4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Освоение навыков декоративного обобщения в процессе практической творческой работы.</w:t>
      </w:r>
    </w:p>
    <w:p w14:paraId="24C85A56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Убранство русской избы </w:t>
      </w:r>
    </w:p>
    <w:p w14:paraId="353E538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14:paraId="331679E5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004F0D9A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рисунков — эскизов орнаментального декора крестьянского дома.</w:t>
      </w:r>
    </w:p>
    <w:p w14:paraId="73C98464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Устройство внутреннего пространства крестьянского дома. Декоративные элементы жилой среды.</w:t>
      </w:r>
    </w:p>
    <w:p w14:paraId="14E8DA0E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4021856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F6C7F80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Народный праздничный костюм </w:t>
      </w:r>
    </w:p>
    <w:p w14:paraId="20640654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Образный строй народного праздничного костюма — женского и мужского.</w:t>
      </w:r>
    </w:p>
    <w:p w14:paraId="38537A2A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14:paraId="7582793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2970482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рисунков традиционных праздничных костюмов, выражение в форме, цветовом решении, орнаментике кос​тюма черт национального своеобразия.</w:t>
      </w:r>
    </w:p>
    <w:p w14:paraId="538C1997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40BE9C8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B86FB38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Народные художественные промыслы </w:t>
      </w:r>
    </w:p>
    <w:p w14:paraId="346084F0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75D8ACBF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1468191F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14:paraId="789865F1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098BCAC9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Создание эскиза игрушки по мотивам избранного промысла.</w:t>
      </w:r>
    </w:p>
    <w:p w14:paraId="52EF3ACA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Роспись по дереву. Хохлома. Краткие сведения по истории хохломского промысла. Травный узор, 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EAF32F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14:paraId="62424667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2393CB1D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7E3EE60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7E3CC6B7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CA065C5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306D2A2F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66F80B0A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14:paraId="54CC60CA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Декоративно-прикладное искусство в культуре разных эпох и народов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декоративно-прикладного искусства в культуре древних цивилизаций.</w:t>
      </w:r>
    </w:p>
    <w:p w14:paraId="3FA9FD46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Отражение в декоре мировоззрения эпохи, организации общества, традиций быта и ремесла, уклада жизни людей. </w:t>
      </w:r>
    </w:p>
    <w:p w14:paraId="776642B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291B4479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161E9A85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14:paraId="2F1A9B83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Декоративно-прикладное искусство в жизни современного человека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2ACCB719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(художественная керамика, стекло, металл, гобелен, роспись по ткани, моделирование одежды).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A991101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2D2DFB74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Государственная символика и традиции геральдики.</w:t>
      </w:r>
    </w:p>
    <w:p w14:paraId="58144B6F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Декоративные украшения предметов нашего быта и одежды.</w:t>
      </w:r>
    </w:p>
    <w:p w14:paraId="1D9EC74E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Значение украшений в проявлении образа человека, его характера, самопонимания, установок и намерений.</w:t>
      </w:r>
    </w:p>
    <w:p w14:paraId="6F50B6FA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Декор на улицах и декор помещений.</w:t>
      </w:r>
    </w:p>
    <w:p w14:paraId="06888524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Декор праздничный и повседневный.</w:t>
      </w:r>
    </w:p>
    <w:p w14:paraId="3E687458" w14:textId="47B82C9F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Праздничное оформление школы.</w:t>
      </w:r>
    </w:p>
    <w:p w14:paraId="7F94A0AE" w14:textId="03E53A03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20C7359" w14:textId="02DE117E" w:rsidR="00524E4F" w:rsidRDefault="00524E4F" w:rsidP="00524E4F">
      <w:pPr>
        <w:autoSpaceDE w:val="0"/>
        <w:autoSpaceDN w:val="0"/>
        <w:spacing w:after="0" w:line="0" w:lineRule="atLeast"/>
        <w:ind w:right="-2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СОДЕРЖАНИЕ МОДУЛЯ «ЖИВОПИСЬ, ГРАФИКА, СКУЛЬПТУРА»</w:t>
      </w:r>
    </w:p>
    <w:p w14:paraId="1C51CA6B" w14:textId="77777777" w:rsidR="00837664" w:rsidRPr="00837664" w:rsidRDefault="00837664" w:rsidP="00524E4F">
      <w:pPr>
        <w:autoSpaceDE w:val="0"/>
        <w:autoSpaceDN w:val="0"/>
        <w:spacing w:after="0" w:line="0" w:lineRule="atLeast"/>
        <w:ind w:right="-2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2B20867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Общие сведения о видах искусства </w:t>
      </w:r>
    </w:p>
    <w:p w14:paraId="62F946FC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Пространственные и временные виды искусства.</w:t>
      </w:r>
    </w:p>
    <w:p w14:paraId="10251D26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ADBE7FC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Основные виды живописи, графики и скульптуры.</w:t>
      </w:r>
    </w:p>
    <w:p w14:paraId="615F9CB1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Художник и зритель: зрительские умения, знания и творчество зрителя.</w:t>
      </w:r>
    </w:p>
    <w:p w14:paraId="2C0B0CBE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Язык изобразительного искусства и его выразительные средства </w:t>
      </w:r>
    </w:p>
    <w:p w14:paraId="3EF491B7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14:paraId="4786F844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рисунка: зарисовка, набросок, учебный рисунок и творческий рисунок.</w:t>
      </w:r>
    </w:p>
    <w:p w14:paraId="1FEF19ED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Навыки размещения рисунка в листе, выбор формата.</w:t>
      </w:r>
    </w:p>
    <w:p w14:paraId="32C26F0B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Начальные умения рисунка с натуры. Зарисовки простых предметов.</w:t>
      </w:r>
    </w:p>
    <w:p w14:paraId="682AB995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Линейные графические рисунки и наброски.</w:t>
      </w:r>
    </w:p>
    <w:p w14:paraId="4A1E78FF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Тон и тональные отношения: тёмное — светлое.</w:t>
      </w:r>
    </w:p>
    <w:p w14:paraId="0E14AFBF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Ритм и ритмическая организация плоскости листа.</w:t>
      </w:r>
    </w:p>
    <w:p w14:paraId="4AA6F57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02230610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14AC39A7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14:paraId="2E2C8B19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Статика и движение в скульптуре. Круглая скульптура. Произведения мелкой пластики. Виды рельефа.</w:t>
      </w:r>
    </w:p>
    <w:p w14:paraId="7DE0F6E0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Жанры изобразительного искусства </w:t>
      </w:r>
    </w:p>
    <w:p w14:paraId="3A6BE37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8012776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3F53C9A9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Натюрморт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C6C3289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2DDB78F4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57BBF18B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Изображение окружности в перспективе.</w:t>
      </w:r>
    </w:p>
    <w:p w14:paraId="602E5795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Рисование геометрических тел на основе правил линейной перспективы.</w:t>
      </w:r>
    </w:p>
    <w:p w14:paraId="6CE2D328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Сложная пространственная форма и выявление её конструкции.</w:t>
      </w:r>
    </w:p>
    <w:p w14:paraId="54CB922D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Рисунок сложной формы предмета как соотношение простых геометрических фигур.</w:t>
      </w:r>
    </w:p>
    <w:p w14:paraId="20B3B0E0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Линейный рисунок конструкции из нескольких геометрических тел.</w:t>
      </w:r>
    </w:p>
    <w:p w14:paraId="289543C3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01556723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Рисунок натюрморта графическими материалами с натуры или по представлению.</w:t>
      </w:r>
    </w:p>
    <w:p w14:paraId="44624E48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0A61EC37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24E4F" w:rsidRPr="00837664" w:rsidSect="00524E4F">
          <w:pgSz w:w="11900" w:h="16840"/>
          <w:pgMar w:top="426" w:right="650" w:bottom="567" w:left="666" w:header="720" w:footer="720" w:gutter="0"/>
          <w:cols w:space="720" w:equalWidth="0">
            <w:col w:w="10362" w:space="0"/>
          </w:cols>
          <w:docGrid w:linePitch="360"/>
        </w:sectPr>
      </w:pPr>
    </w:p>
    <w:p w14:paraId="69AFA09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11AFC96C" w14:textId="77777777" w:rsidR="00524E4F" w:rsidRPr="00837664" w:rsidRDefault="00524E4F" w:rsidP="00524E4F">
      <w:pPr>
        <w:tabs>
          <w:tab w:val="left" w:pos="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Портрет </w:t>
      </w:r>
    </w:p>
    <w:p w14:paraId="1FCEF98C" w14:textId="77777777" w:rsidR="00524E4F" w:rsidRPr="00837664" w:rsidRDefault="00524E4F" w:rsidP="00524E4F">
      <w:pPr>
        <w:tabs>
          <w:tab w:val="left" w:pos="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62482402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Великие портретисты в европейском искусстве.</w:t>
      </w:r>
    </w:p>
    <w:p w14:paraId="049A4AC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2E32826A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Парадный и камерный портрет в живописи.</w:t>
      </w:r>
    </w:p>
    <w:p w14:paraId="62C1EE1A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Особенности развития жанра портрета в искусстве ХХ в.— отечественном и европейском.</w:t>
      </w:r>
    </w:p>
    <w:p w14:paraId="44D8543B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Построение головы человека, основные пропорции лица, ​соотношение лицевой и черепной частей головы.</w:t>
      </w:r>
    </w:p>
    <w:p w14:paraId="3A242DC8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14:paraId="18FD1D09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Графический портретный рисунок с натуры или по памяти.</w:t>
      </w:r>
    </w:p>
    <w:p w14:paraId="414FB1C5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14:paraId="2963A1B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Портрет в скульптуре.</w:t>
      </w:r>
    </w:p>
    <w:p w14:paraId="6E3ED5F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7BA28C29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Значение свойств художественных материалов в создании скульптурного портрета.</w:t>
      </w:r>
    </w:p>
    <w:p w14:paraId="25E80CCA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523F59A7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Опыт работы над созданием живописного портрета.</w:t>
      </w:r>
    </w:p>
    <w:p w14:paraId="635F455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Пейзаж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8F3129C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Правила построения линейной перспективы в изображении пространства.</w:t>
      </w:r>
    </w:p>
    <w:p w14:paraId="001DD0E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12E2F1E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767CEB1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Особенности изображения природы в творчестве импрессионистов и постимпрессионистов.</w:t>
      </w:r>
    </w:p>
    <w:p w14:paraId="547129FB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Представления о пленэрной живописи и колористической изменчивости состояний природы.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Живописное изображение различных состояний природы.</w:t>
      </w:r>
    </w:p>
    <w:p w14:paraId="146471C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14:paraId="6C6CBE58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22CF2FE1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Творческий опыт в создании композиционного живописного пейзажа своей Родины.</w:t>
      </w:r>
    </w:p>
    <w:p w14:paraId="016C9299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Графический образ пейзажа в работах выдающихся мастеров.</w:t>
      </w:r>
    </w:p>
    <w:p w14:paraId="3D40B27A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Средства выразительности в графическом рисунке и многообразие графических техник.</w:t>
      </w:r>
    </w:p>
    <w:p w14:paraId="760BC351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Графические зарисовки и графическая композиция на темы окружающей природы.</w:t>
      </w:r>
    </w:p>
    <w:p w14:paraId="3C50ED4B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07AC1B4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09E719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9798E8C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</w:t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ытовой жанр в изобразительном искусстве </w:t>
      </w:r>
    </w:p>
    <w:p w14:paraId="175E43B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165969F4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F426345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0E73FA9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Исторический жанр в изобразительном искусстве </w:t>
      </w:r>
    </w:p>
    <w:p w14:paraId="3281F7F5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3F12495F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14:paraId="3B959369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Историческая картина в русском искусстве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в. и её особое место в развитии отечественной культуры.</w:t>
      </w:r>
    </w:p>
    <w:p w14:paraId="7444EB13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14:paraId="12FB2021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Работа над сюжетной композицией. Этапы длительного периода работы художника над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470C5EF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0A30BEF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Библейские темы в изобразительном искусстве </w:t>
      </w:r>
    </w:p>
    <w:p w14:paraId="4A0D952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61F13DE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7149EF4E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Произведения на библейские темы Леонардо да Винчи, Рафаэля, Рембрандта, в скульптуре «Пьета» Микеланджело и др.</w:t>
      </w:r>
    </w:p>
    <w:p w14:paraId="3C6E845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Библейские темы в отечественных картинах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</w:t>
      </w:r>
    </w:p>
    <w:p w14:paraId="76D8B587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14:paraId="72B902C3" w14:textId="77777777" w:rsidR="00524E4F" w:rsidRPr="00837664" w:rsidRDefault="00524E4F" w:rsidP="00524E4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14:paraId="3EABE375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BEF2FE1" w14:textId="6873A43A" w:rsidR="00524E4F" w:rsidRPr="00837664" w:rsidRDefault="00380828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367F49F8" w14:textId="75FE31BD" w:rsidR="00380828" w:rsidRPr="00837664" w:rsidRDefault="00380828" w:rsidP="00380828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СОДЕРЖАНИЕ МОДУЛЯ «АРХИТЕКТУРА И ДИЗАЙН»</w:t>
      </w:r>
    </w:p>
    <w:p w14:paraId="33C7050A" w14:textId="77777777" w:rsidR="00465516" w:rsidRPr="00837664" w:rsidRDefault="00465516" w:rsidP="00380828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C4577C6" w14:textId="77777777" w:rsidR="00380828" w:rsidRPr="00837664" w:rsidRDefault="00380828" w:rsidP="00380828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Архитектура и дизайн — искусства художественной постройки — конструктивные искусства. </w:t>
      </w:r>
    </w:p>
    <w:p w14:paraId="2010C81D" w14:textId="77777777" w:rsidR="00380828" w:rsidRPr="00837664" w:rsidRDefault="00380828" w:rsidP="00380828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Дизайн и архитектура как создатели «второй природы» — предметно-пространственной среды жизни людей.</w:t>
      </w:r>
    </w:p>
    <w:p w14:paraId="3ED9CA91" w14:textId="77777777" w:rsidR="00380828" w:rsidRPr="00837664" w:rsidRDefault="00380828" w:rsidP="00380828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443CE1D6" w14:textId="77777777" w:rsidR="00380828" w:rsidRPr="00837664" w:rsidRDefault="00380828" w:rsidP="00380828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EB09B51" w14:textId="77777777" w:rsidR="00380828" w:rsidRPr="00837664" w:rsidRDefault="00380828" w:rsidP="00380828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84364B2" w14:textId="77777777" w:rsidR="00380828" w:rsidRPr="00837664" w:rsidRDefault="00380828" w:rsidP="00380828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14:paraId="1C7AB44B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Графический дизайн </w:t>
      </w:r>
    </w:p>
    <w:p w14:paraId="2A635A7E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09364EC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Элементы композиции в графическом дизайне: пятно, линия, цвет, буква, текст и изображение. 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19380B5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Основные свойства композиции: целостность и соподчинённость элементов.</w:t>
      </w:r>
    </w:p>
    <w:p w14:paraId="42BD8AD4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7C83B038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Роль цвета в организации композиционного пространства. </w:t>
      </w:r>
    </w:p>
    <w:p w14:paraId="630C3FF0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14:paraId="67FDD418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Шрифты и шрифтовая композиция в графическом дизайне.</w:t>
      </w:r>
    </w:p>
    <w:p w14:paraId="0FBE8ADE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Форма буквы как изобразительно-смысловой символ.</w:t>
      </w:r>
    </w:p>
    <w:p w14:paraId="1BE21A94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Шрифт и содержание текста. Стилизация шрифта.</w:t>
      </w:r>
    </w:p>
    <w:p w14:paraId="4C224E85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Типографика. Понимание типографской строки как элемента плоскостной композиции.</w:t>
      </w:r>
    </w:p>
    <w:p w14:paraId="5B2B2B57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аналитических и практических работ по теме «Буква — изобразительный элемент композиции».</w:t>
      </w:r>
    </w:p>
    <w:p w14:paraId="222A9F72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8338F09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4D033611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0F3E164D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BEA3F91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44959556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Макетирование объёмно-пространственных композиций</w:t>
      </w:r>
    </w:p>
    <w:p w14:paraId="398EE127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9607800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44E861E1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практических работ по созданию объёмно-пространственных композиций. Объём и пространство. Взаимо​связь объектов в архитектурном макете.</w:t>
      </w:r>
    </w:p>
    <w:p w14:paraId="21FFD253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6E348EF8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15DB19C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14:paraId="32738EB5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163671ED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14:paraId="41BD3F1B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аналитических зарисовок форм бытовых предметов.</w:t>
      </w:r>
    </w:p>
    <w:p w14:paraId="142AB685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45A8B946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74D88BAB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327305C6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Социальное значение дизайна и архитектуры как среды жизни человека</w:t>
      </w:r>
    </w:p>
    <w:p w14:paraId="01B15114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14:paraId="0A801F12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7034AEDC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30251D08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Пути развития современной архитектуры и дизайна: город сегодня и завтра.</w:t>
      </w:r>
    </w:p>
    <w:p w14:paraId="1AD794D9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Архитектурная и градостроительная революция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5B76139C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5BDB2C26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2399DE7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Роль цвета в формировании пространства. Схема-планировка и реальность.</w:t>
      </w:r>
    </w:p>
    <w:p w14:paraId="776B5033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Современные поиски новой эстетики в градостроительстве.</w:t>
      </w:r>
    </w:p>
    <w:p w14:paraId="6AF0B7F4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2FCDED20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0A0EA43E" w14:textId="77777777" w:rsidR="00380828" w:rsidRPr="00837664" w:rsidRDefault="00380828" w:rsidP="00380828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EBF9A2A" w14:textId="77777777" w:rsidR="00380828" w:rsidRPr="00837664" w:rsidRDefault="00380828" w:rsidP="00380828">
      <w:pPr>
        <w:tabs>
          <w:tab w:val="left" w:pos="142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14:paraId="478A2D93" w14:textId="77777777" w:rsidR="00380828" w:rsidRPr="00837664" w:rsidRDefault="00380828" w:rsidP="00380828">
      <w:pPr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14:paraId="1B034509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77C1B92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F3A9DD0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14:paraId="26C4EC03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Интерьеры общественных зданий (театр, кафе, вокзал, офис, школа).</w:t>
      </w:r>
    </w:p>
    <w:p w14:paraId="6B9EF273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BC80AEE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54582EB1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56041B29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7692CC15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Единство эстетического и функционального в объёмно-пространственной организации среды жизнедеятельности ​людей.</w:t>
      </w:r>
    </w:p>
    <w:p w14:paraId="78AC39D0" w14:textId="77777777" w:rsidR="00380828" w:rsidRPr="00837664" w:rsidRDefault="00380828" w:rsidP="00380828">
      <w:pPr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Образ человека и индивидуальное проектирование</w:t>
      </w:r>
    </w:p>
    <w:p w14:paraId="0232C7E5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14:paraId="712B3BE2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14:paraId="22A546F0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Мода и культура как параметры создания собственного костюма или комплекта одежды.</w:t>
      </w:r>
    </w:p>
    <w:p w14:paraId="399F3D14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CF70494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B777337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 практических творческих эскизов по теме «Дизайн современной одежды».</w:t>
      </w:r>
    </w:p>
    <w:p w14:paraId="508BC977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1DBCB4D2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B71A6EA" w14:textId="77777777" w:rsidR="00380828" w:rsidRPr="00837664" w:rsidRDefault="00380828" w:rsidP="00380828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Дизайн и архитектура — средства организации среды жизни людей и строительства нового мира.</w:t>
      </w:r>
    </w:p>
    <w:p w14:paraId="37703504" w14:textId="77777777" w:rsidR="00380828" w:rsidRPr="00837664" w:rsidRDefault="00380828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8442BA2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4AD39E" w14:textId="239E1D10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 МОДУЛЕЙ НА УРОВНЕ ОСНОВНОГО ОБЩЕГО ОБРАЗОВАНИЯ</w:t>
      </w:r>
    </w:p>
    <w:p w14:paraId="23A55893" w14:textId="75192154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60208568" w14:textId="77777777" w:rsidR="00465516" w:rsidRPr="00837664" w:rsidRDefault="00465516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943C2C4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14:paraId="579397FE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43ACD5B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14:paraId="6EE4ECFB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1. Патриотическое воспитание.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14:paraId="5F64399D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2303338C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2. Гражданское воспитание.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14:paraId="4CDD50D5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6172E673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3. Духовно-нравственное воспитание.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14:paraId="0FFFB946" w14:textId="77777777" w:rsidR="00524E4F" w:rsidRPr="00837664" w:rsidRDefault="00524E4F" w:rsidP="00524E4F">
      <w:pPr>
        <w:autoSpaceDE w:val="0"/>
        <w:autoSpaceDN w:val="0"/>
        <w:spacing w:after="0" w:line="23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полноты проживаемой жизни.</w:t>
      </w:r>
    </w:p>
    <w:p w14:paraId="607370B2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4. Эстетическое воспитание.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Эстетическое (от греч.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</w:rPr>
        <w:t>aisthetikos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Способствует формированию ценностного отношения к природе, труду, искусству, культурному наследию.</w:t>
      </w:r>
    </w:p>
    <w:p w14:paraId="47B73454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5. Ценности познавательной деятельности.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A5F6849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6. Экологическое воспитание.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9309655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7. Трудовое воспитание.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14:paraId="7803FE3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8. Воспитывающая предметно-эстетическая среда.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14:paraId="4C3D4F50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718924B" w14:textId="5AAAC43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64365F39" w14:textId="77777777" w:rsidR="00465516" w:rsidRPr="00837664" w:rsidRDefault="00465516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4B1261B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14:paraId="0B0FB201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1. Овладение универсальными познавательными действиями </w:t>
      </w:r>
    </w:p>
    <w:p w14:paraId="742C7BD2" w14:textId="77777777" w:rsidR="00524E4F" w:rsidRPr="00837664" w:rsidRDefault="00524E4F" w:rsidP="00524E4F">
      <w:pPr>
        <w:pStyle w:val="a3"/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Формирование пространственных представлений и сенсорных способностей: </w:t>
      </w:r>
    </w:p>
    <w:p w14:paraId="69970E9D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сравнивать предметные и пространственные объекты по заданным основаниям; </w:t>
      </w:r>
    </w:p>
    <w:p w14:paraId="63188974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форму предмета, конструкции;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F5E20F9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выявлять положение предметной формы в пространстве;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923D7A3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обобщать форму составной конструкции;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F144044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6F21F16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структурировать предметно-пространственные явления;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19F532D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14:paraId="3846CA6D" w14:textId="77777777" w:rsidR="00524E4F" w:rsidRPr="00837664" w:rsidRDefault="00524E4F" w:rsidP="00524E4F">
      <w:pPr>
        <w:pStyle w:val="a3"/>
        <w:numPr>
          <w:ilvl w:val="0"/>
          <w:numId w:val="2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0ED092B7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Базовые логические и исследовательские действия: </w:t>
      </w:r>
    </w:p>
    <w:p w14:paraId="72992528" w14:textId="77777777" w:rsidR="00524E4F" w:rsidRPr="00837664" w:rsidRDefault="00524E4F" w:rsidP="00524E4F">
      <w:pPr>
        <w:pStyle w:val="a3"/>
        <w:numPr>
          <w:ilvl w:val="0"/>
          <w:numId w:val="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выявлять и характеризовать существенные признаки явлений художественной культуры; </w:t>
      </w:r>
    </w:p>
    <w:p w14:paraId="783375F3" w14:textId="77777777" w:rsidR="00524E4F" w:rsidRPr="00837664" w:rsidRDefault="00524E4F" w:rsidP="00524E4F">
      <w:pPr>
        <w:pStyle w:val="a3"/>
        <w:numPr>
          <w:ilvl w:val="0"/>
          <w:numId w:val="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14:paraId="6940E662" w14:textId="77777777" w:rsidR="00524E4F" w:rsidRPr="00837664" w:rsidRDefault="00524E4F" w:rsidP="00524E4F">
      <w:pPr>
        <w:pStyle w:val="a3"/>
        <w:numPr>
          <w:ilvl w:val="0"/>
          <w:numId w:val="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14:paraId="79D32839" w14:textId="77777777" w:rsidR="00524E4F" w:rsidRPr="00837664" w:rsidRDefault="00524E4F" w:rsidP="00524E4F">
      <w:pPr>
        <w:pStyle w:val="a3"/>
        <w:numPr>
          <w:ilvl w:val="0"/>
          <w:numId w:val="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ставить и использовать вопросы как исследовательский инструмент познания; </w:t>
      </w:r>
    </w:p>
    <w:p w14:paraId="34BAFEC1" w14:textId="77777777" w:rsidR="00524E4F" w:rsidRPr="00837664" w:rsidRDefault="00524E4F" w:rsidP="00524E4F">
      <w:pPr>
        <w:pStyle w:val="a3"/>
        <w:numPr>
          <w:ilvl w:val="0"/>
          <w:numId w:val="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14:paraId="04CC0942" w14:textId="77777777" w:rsidR="00524E4F" w:rsidRPr="00837664" w:rsidRDefault="00524E4F" w:rsidP="00524E4F">
      <w:pPr>
        <w:pStyle w:val="a3"/>
        <w:numPr>
          <w:ilvl w:val="0"/>
          <w:numId w:val="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228BE5F8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Работа с информацией: </w:t>
      </w:r>
    </w:p>
    <w:p w14:paraId="6C022F63" w14:textId="77777777" w:rsidR="00524E4F" w:rsidRPr="00837664" w:rsidRDefault="00524E4F" w:rsidP="00524E4F">
      <w:pPr>
        <w:pStyle w:val="a3"/>
        <w:numPr>
          <w:ilvl w:val="0"/>
          <w:numId w:val="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14:paraId="2AE0D011" w14:textId="77777777" w:rsidR="00524E4F" w:rsidRPr="00837664" w:rsidRDefault="00524E4F" w:rsidP="00524E4F">
      <w:pPr>
        <w:pStyle w:val="a3"/>
        <w:numPr>
          <w:ilvl w:val="0"/>
          <w:numId w:val="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использовать электронные образовательные ресурсы; </w:t>
      </w:r>
    </w:p>
    <w:p w14:paraId="0D9AF39F" w14:textId="77777777" w:rsidR="00524E4F" w:rsidRPr="00837664" w:rsidRDefault="00524E4F" w:rsidP="00524E4F">
      <w:pPr>
        <w:pStyle w:val="a3"/>
        <w:numPr>
          <w:ilvl w:val="0"/>
          <w:numId w:val="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работать с электронными учебными пособиями и учебниками; </w:t>
      </w:r>
    </w:p>
    <w:p w14:paraId="0C80CD44" w14:textId="77777777" w:rsidR="00524E4F" w:rsidRPr="00837664" w:rsidRDefault="00524E4F" w:rsidP="00524E4F">
      <w:pPr>
        <w:pStyle w:val="a3"/>
        <w:numPr>
          <w:ilvl w:val="0"/>
          <w:numId w:val="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14:paraId="444F6D83" w14:textId="77777777" w:rsidR="00524E4F" w:rsidRPr="00837664" w:rsidRDefault="00524E4F" w:rsidP="00524E4F">
      <w:pPr>
        <w:pStyle w:val="a3"/>
        <w:numPr>
          <w:ilvl w:val="0"/>
          <w:numId w:val="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36292331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2. Овладение универсальными коммуникативными действиями </w:t>
      </w:r>
    </w:p>
    <w:p w14:paraId="6337D827" w14:textId="77777777" w:rsidR="00524E4F" w:rsidRPr="00837664" w:rsidRDefault="00524E4F" w:rsidP="00524E4F">
      <w:pPr>
        <w:pStyle w:val="a3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14:paraId="706C49B3" w14:textId="77777777" w:rsidR="00524E4F" w:rsidRPr="00837664" w:rsidRDefault="00524E4F" w:rsidP="00524E4F">
      <w:pPr>
        <w:pStyle w:val="a3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</w:p>
    <w:p w14:paraId="055449B3" w14:textId="77777777" w:rsidR="00524E4F" w:rsidRPr="00837664" w:rsidRDefault="00524E4F" w:rsidP="00524E4F">
      <w:pPr>
        <w:pStyle w:val="a3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14:paraId="0D9BFA46" w14:textId="77777777" w:rsidR="00524E4F" w:rsidRPr="00837664" w:rsidRDefault="00524E4F" w:rsidP="00524E4F">
      <w:pPr>
        <w:pStyle w:val="a3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14:paraId="33DD0348" w14:textId="77777777" w:rsidR="00524E4F" w:rsidRPr="00837664" w:rsidRDefault="00524E4F" w:rsidP="00524E4F">
      <w:pPr>
        <w:pStyle w:val="a3"/>
        <w:numPr>
          <w:ilvl w:val="0"/>
          <w:numId w:val="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0D3AF4F" w14:textId="77777777" w:rsidR="00524E4F" w:rsidRPr="00837664" w:rsidRDefault="00524E4F" w:rsidP="00524E4F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3. Овладение универсальными регулятивными действиями</w:t>
      </w:r>
    </w:p>
    <w:p w14:paraId="13F92E7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Самоорганизация: </w:t>
      </w:r>
    </w:p>
    <w:p w14:paraId="59791B25" w14:textId="77777777" w:rsidR="00524E4F" w:rsidRPr="00837664" w:rsidRDefault="00524E4F" w:rsidP="00524E4F">
      <w:pPr>
        <w:pStyle w:val="a3"/>
        <w:numPr>
          <w:ilvl w:val="0"/>
          <w:numId w:val="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14:paraId="16133AF4" w14:textId="77777777" w:rsidR="00524E4F" w:rsidRPr="00837664" w:rsidRDefault="00524E4F" w:rsidP="00524E4F">
      <w:pPr>
        <w:pStyle w:val="a3"/>
        <w:numPr>
          <w:ilvl w:val="0"/>
          <w:numId w:val="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14:paraId="7AC95451" w14:textId="77777777" w:rsidR="00524E4F" w:rsidRPr="00837664" w:rsidRDefault="00524E4F" w:rsidP="00524E4F">
      <w:pPr>
        <w:pStyle w:val="a3"/>
        <w:numPr>
          <w:ilvl w:val="0"/>
          <w:numId w:val="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18B491AD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Самоконтроль: </w:t>
      </w:r>
    </w:p>
    <w:p w14:paraId="62456333" w14:textId="77777777" w:rsidR="00524E4F" w:rsidRPr="00837664" w:rsidRDefault="00524E4F" w:rsidP="00524E4F">
      <w:pPr>
        <w:pStyle w:val="a3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14:paraId="1AFB9510" w14:textId="77777777" w:rsidR="00524E4F" w:rsidRPr="00837664" w:rsidRDefault="00524E4F" w:rsidP="00524E4F">
      <w:pPr>
        <w:pStyle w:val="a3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4092521E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Эмоциональный интеллект: </w:t>
      </w:r>
    </w:p>
    <w:p w14:paraId="4865116E" w14:textId="77777777" w:rsidR="00524E4F" w:rsidRPr="00837664" w:rsidRDefault="00524E4F" w:rsidP="00524E4F">
      <w:pPr>
        <w:pStyle w:val="a3"/>
        <w:numPr>
          <w:ilvl w:val="0"/>
          <w:numId w:val="8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14:paraId="685A7C34" w14:textId="77777777" w:rsidR="00524E4F" w:rsidRPr="00837664" w:rsidRDefault="00524E4F" w:rsidP="00524E4F">
      <w:pPr>
        <w:pStyle w:val="a3"/>
        <w:numPr>
          <w:ilvl w:val="0"/>
          <w:numId w:val="8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14:paraId="725BCF86" w14:textId="77777777" w:rsidR="00524E4F" w:rsidRPr="00837664" w:rsidRDefault="00524E4F" w:rsidP="00524E4F">
      <w:pPr>
        <w:pStyle w:val="a3"/>
        <w:numPr>
          <w:ilvl w:val="0"/>
          <w:numId w:val="8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14:paraId="47353274" w14:textId="77777777" w:rsidR="00524E4F" w:rsidRPr="00837664" w:rsidRDefault="00524E4F" w:rsidP="00524E4F">
      <w:pPr>
        <w:pStyle w:val="a3"/>
        <w:numPr>
          <w:ilvl w:val="0"/>
          <w:numId w:val="8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признавать своё и чужое право на ошибку; </w:t>
      </w:r>
    </w:p>
    <w:p w14:paraId="5EDD5FD5" w14:textId="77777777" w:rsidR="00524E4F" w:rsidRPr="00837664" w:rsidRDefault="00524E4F" w:rsidP="00524E4F">
      <w:pPr>
        <w:pStyle w:val="a3"/>
        <w:numPr>
          <w:ilvl w:val="0"/>
          <w:numId w:val="8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6DB26A75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AB02E9" w14:textId="5434DBCC" w:rsidR="00524E4F" w:rsidRPr="00837664" w:rsidRDefault="00524E4F" w:rsidP="00465516">
      <w:pPr>
        <w:autoSpaceDE w:val="0"/>
        <w:autoSpaceDN w:val="0"/>
        <w:spacing w:after="258" w:line="233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ПРЕДМЕТНЫЕ РЕЗУЛЬТАТЫ МОДУЛЯ </w:t>
      </w:r>
      <w:r w:rsidRPr="00837664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val="ru-RU"/>
        </w:rPr>
        <w:t>«ДЕКОРАТИВНО-ПРИКЛАДНОЕ И НАРОДНОЕ ИСКУССТВО»</w:t>
      </w:r>
    </w:p>
    <w:p w14:paraId="6B9BA0F3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</w:p>
    <w:p w14:paraId="4C7A714E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</w:p>
    <w:p w14:paraId="10598DE3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коммуникативные, познавательные и культовые функции декоративно-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прикладного искусства; </w:t>
      </w:r>
    </w:p>
    <w:p w14:paraId="56A4FB0E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</w:p>
    <w:p w14:paraId="12402DC4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</w:p>
    <w:p w14:paraId="43287E56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</w:p>
    <w:p w14:paraId="038383AF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орнаментальность, стилизацию изображения; </w:t>
      </w:r>
    </w:p>
    <w:p w14:paraId="675F8D44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зооморфный, антропоморфный; </w:t>
      </w:r>
    </w:p>
    <w:p w14:paraId="57BB487C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владеть практическими навыками самостоятельного творческого создания орнаментов ленточных,</w:t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сетчатых, центрических; </w:t>
      </w:r>
    </w:p>
    <w:p w14:paraId="46D8B4A2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</w:p>
    <w:p w14:paraId="029680CC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представите​лей животного мира, сказочных и мифологических персо​нажей с опорой на традиционные образы мирового искусства;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</w:p>
    <w:p w14:paraId="62D7D2B2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</w:p>
    <w:p w14:paraId="0CBAE68A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792AE783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</w:p>
    <w:p w14:paraId="7E00934F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</w:p>
    <w:p w14:paraId="77202E50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знать и уметь изображать или конструировать устройство традиционных жилищ разных народов, например юрты, сакли, хаты-мазанки; </w:t>
      </w:r>
    </w:p>
    <w:p w14:paraId="289DB391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семантическое значение деталей конструкции и декора, их связь с природой, трудом и бытом; </w:t>
      </w:r>
    </w:p>
    <w:p w14:paraId="44FE88EF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и распознавать примеры декоративного оформления жизнедеятельности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</w:p>
    <w:p w14:paraId="73D808B2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</w:p>
    <w:p w14:paraId="41D286A1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</w:p>
    <w:p w14:paraId="4483B2F8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</w:p>
    <w:p w14:paraId="0B759DD4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</w:p>
    <w:p w14:paraId="3A34774D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</w:p>
    <w:p w14:paraId="09D1A20A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</w:p>
    <w:p w14:paraId="4A41FDAC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</w:p>
    <w:p w14:paraId="60AD977C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</w:p>
    <w:p w14:paraId="7E994E61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A60D360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4F99F8B1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</w:p>
    <w:p w14:paraId="60E690F0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</w:p>
    <w:p w14:paraId="085343F2" w14:textId="77777777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</w:p>
    <w:p w14:paraId="5F25B277" w14:textId="54D377C2" w:rsidR="00524E4F" w:rsidRPr="00837664" w:rsidRDefault="00524E4F" w:rsidP="00524E4F">
      <w:pPr>
        <w:pStyle w:val="a3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овладевать навыками коллективной практической творческой работы по оформлению.</w:t>
      </w:r>
    </w:p>
    <w:p w14:paraId="5AF2708B" w14:textId="77777777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C7A21E" w14:textId="0FC35ED0" w:rsidR="00524E4F" w:rsidRPr="00837664" w:rsidRDefault="00524E4F" w:rsidP="00524E4F"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ПРЕДМЕТНЫЕ РЕЗУЛЬТАТЫ </w:t>
      </w:r>
      <w:r w:rsidRPr="00837664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val="ru-RU"/>
        </w:rPr>
        <w:t>МОДУЛЯ «ЖИВОПИСЬ, ГРАФИКА, СКУЛЬПТУРА»</w:t>
      </w:r>
    </w:p>
    <w:p w14:paraId="69A3258C" w14:textId="77777777" w:rsidR="00524E4F" w:rsidRPr="00837664" w:rsidRDefault="00524E4F" w:rsidP="00524E4F">
      <w:pPr>
        <w:pStyle w:val="a3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характеризовать различия между пространственными и временными видами искусства и их значение в жизни людей; </w:t>
      </w:r>
    </w:p>
    <w:p w14:paraId="32E46518" w14:textId="77777777" w:rsidR="00524E4F" w:rsidRPr="00837664" w:rsidRDefault="00524E4F" w:rsidP="00524E4F">
      <w:pPr>
        <w:pStyle w:val="a3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деления пространственных искусств на виды; </w:t>
      </w:r>
    </w:p>
    <w:p w14:paraId="7F071F82" w14:textId="77777777" w:rsidR="00524E4F" w:rsidRPr="00837664" w:rsidRDefault="00524E4F" w:rsidP="00524E4F">
      <w:pPr>
        <w:pStyle w:val="a3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4F50BD9B" w14:textId="77777777" w:rsidR="00524E4F" w:rsidRPr="00837664" w:rsidRDefault="00524E4F" w:rsidP="00524E4F">
      <w:pPr>
        <w:tabs>
          <w:tab w:val="left" w:pos="709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Язык изобразительного искусства и его выразительные средства: </w:t>
      </w:r>
    </w:p>
    <w:p w14:paraId="6786B50E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</w:p>
    <w:p w14:paraId="35DCBA72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осознавать значение материала в создании художественного образа; </w:t>
      </w:r>
    </w:p>
    <w:p w14:paraId="6FE97184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различать и объяснять роль художественного материала в произведениях искусства; </w:t>
      </w:r>
    </w:p>
    <w:p w14:paraId="69B4C771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</w:p>
    <w:p w14:paraId="575428DE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различных художественных техниках в использовании художественных материалов; </w:t>
      </w:r>
    </w:p>
    <w:p w14:paraId="52B0BF4A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понимать роль рисунка как основы изобразительной деятельности; </w:t>
      </w:r>
    </w:p>
    <w:p w14:paraId="61A75046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учебного рисунка — светотеневого изображения объёмных форм; </w:t>
      </w:r>
    </w:p>
    <w:p w14:paraId="6ABF77D3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</w:p>
    <w:p w14:paraId="4E64D728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D9EFCE4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понимать содержание понятий «тон», «тональные отношения» и иметь опыт их визуального анализа; </w:t>
      </w:r>
    </w:p>
    <w:p w14:paraId="275864C3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</w:p>
    <w:p w14:paraId="051E4D95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линейного рисунка, понимать выразительные возможности линии; </w:t>
      </w:r>
    </w:p>
    <w:p w14:paraId="7692FE34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</w:p>
    <w:p w14:paraId="002F1020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основы цветоведения: характеризовать основные и составные цвета, дополнительные цвета и значение этих знаний для искусства живописи; </w:t>
      </w:r>
    </w:p>
    <w:p w14:paraId="288A3939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</w:p>
    <w:p w14:paraId="59C20FE1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выразительности скульптуры, соотношении пропорций в изображении предметов или животных.</w:t>
      </w:r>
    </w:p>
    <w:p w14:paraId="04E8209B" w14:textId="77777777" w:rsidR="00524E4F" w:rsidRPr="00837664" w:rsidRDefault="00524E4F" w:rsidP="00524E4F">
      <w:pPr>
        <w:pStyle w:val="a3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Жанры изобразительного искусства: </w:t>
      </w:r>
    </w:p>
    <w:p w14:paraId="58378312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понятие «жанры в изобразительном искусстве», перечислять жанры; </w:t>
      </w:r>
    </w:p>
    <w:p w14:paraId="64AC1C2F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39C21E53" w14:textId="77777777" w:rsidR="00524E4F" w:rsidRPr="00837664" w:rsidRDefault="00524E4F" w:rsidP="00524E4F">
      <w:pPr>
        <w:pStyle w:val="a3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Натюрморт: </w:t>
      </w:r>
    </w:p>
    <w:p w14:paraId="67123B87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182A108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</w:p>
    <w:p w14:paraId="4B687477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</w:p>
    <w:p w14:paraId="0148DACB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об освещении как средстве выявления объёма предмета; </w:t>
      </w:r>
    </w:p>
    <w:p w14:paraId="62FE3DE3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создания графического натюрморта; </w:t>
      </w:r>
    </w:p>
    <w:p w14:paraId="4E992ABF" w14:textId="77777777" w:rsidR="00524E4F" w:rsidRPr="00837664" w:rsidRDefault="00524E4F" w:rsidP="00524E4F">
      <w:pPr>
        <w:pStyle w:val="a3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опыт создания натюрморта средствами живописи.</w:t>
      </w:r>
    </w:p>
    <w:p w14:paraId="6509BB4C" w14:textId="77777777" w:rsidR="00524E4F" w:rsidRPr="00837664" w:rsidRDefault="00524E4F" w:rsidP="00524E4F">
      <w:pPr>
        <w:tabs>
          <w:tab w:val="left" w:pos="709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Портрет: </w:t>
      </w:r>
    </w:p>
    <w:p w14:paraId="4163519D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последовательности изменений представления о человеке; </w:t>
      </w:r>
    </w:p>
    <w:p w14:paraId="1A3EC94E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</w:p>
    <w:p w14:paraId="75BD83EF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</w:p>
    <w:p w14:paraId="027B566C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</w:p>
    <w:p w14:paraId="50AF249B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др.); </w:t>
      </w:r>
    </w:p>
    <w:p w14:paraId="6A1C3110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</w:p>
    <w:p w14:paraId="56933317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</w:p>
    <w:p w14:paraId="681BD1FE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 о скульптурном портрете в истории искусства, о выражении характера</w:t>
      </w:r>
    </w:p>
    <w:p w14:paraId="0E53F8E9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человека и образа эпохи в скульптурном портрете; </w:t>
      </w:r>
    </w:p>
    <w:p w14:paraId="4680AAE2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начальный опыт лепки головы человека; </w:t>
      </w:r>
    </w:p>
    <w:p w14:paraId="51286855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индивидуальности человека; </w:t>
      </w:r>
    </w:p>
    <w:p w14:paraId="1637629E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</w:p>
    <w:p w14:paraId="65CF03CA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</w:p>
    <w:p w14:paraId="51D145A8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</w:p>
    <w:p w14:paraId="646A1FBC" w14:textId="77777777" w:rsidR="00524E4F" w:rsidRPr="00837664" w:rsidRDefault="00524E4F" w:rsidP="00524E4F">
      <w:pPr>
        <w:pStyle w:val="a3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 о жанре портрета в искусстве ХХ в. — западном и отечественном.</w:t>
      </w:r>
    </w:p>
    <w:p w14:paraId="56506A1A" w14:textId="77777777" w:rsidR="00524E4F" w:rsidRPr="00837664" w:rsidRDefault="00524E4F" w:rsidP="00524E4F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Пейзаж: </w:t>
      </w:r>
    </w:p>
    <w:p w14:paraId="66035C7B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</w:p>
    <w:p w14:paraId="29FFD03F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правила построения линейной перспективы и уметь применять их в рисунке; </w:t>
      </w:r>
    </w:p>
    <w:p w14:paraId="55E4DA80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определять содержание понятий: линия горизонта, точка схода, низкий и высокий горизонт, </w:t>
      </w:r>
    </w:p>
    <w:p w14:paraId="479F43A1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перспективные сокращения, центральная и угловая перспектива; </w:t>
      </w:r>
    </w:p>
    <w:p w14:paraId="43F25D3E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правила воздушной перспективы и уметь их применять на практике; </w:t>
      </w:r>
    </w:p>
    <w:p w14:paraId="43EFE0A0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</w:p>
    <w:p w14:paraId="64893071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морских пейзажах И. Айвазовского; </w:t>
      </w:r>
    </w:p>
    <w:p w14:paraId="7E14427A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</w:p>
    <w:p w14:paraId="6A4743F2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 </w:t>
      </w:r>
    </w:p>
    <w:p w14:paraId="4B067E0B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</w:p>
    <w:p w14:paraId="531E51BF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4D32FFDA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</w:p>
    <w:p w14:paraId="388E2483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</w:p>
    <w:p w14:paraId="401B9905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изображения городского пейзажа — по памяти или представлению; </w:t>
      </w:r>
    </w:p>
    <w:p w14:paraId="7DCA3013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</w:p>
    <w:p w14:paraId="50A3523F" w14:textId="77777777" w:rsidR="00524E4F" w:rsidRPr="00837664" w:rsidRDefault="00524E4F" w:rsidP="00524E4F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249712C8" w14:textId="77777777" w:rsidR="00524E4F" w:rsidRPr="00837664" w:rsidRDefault="00524E4F" w:rsidP="00524E4F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Бытовой жанр: </w:t>
      </w:r>
    </w:p>
    <w:p w14:paraId="52B8389B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</w:p>
    <w:p w14:paraId="006063C3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объяснять понятия «тематическая картина», «станко​вая живопись», «монументальная живопись»; </w:t>
      </w:r>
    </w:p>
    <w:p w14:paraId="0CDFCDF7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перечислять основные жанры тематической картины; </w:t>
      </w:r>
    </w:p>
    <w:p w14:paraId="00ED30F6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</w:p>
    <w:p w14:paraId="267C0003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взаимо​связи всех компонентов художественного произведения;</w:t>
      </w:r>
    </w:p>
    <w:p w14:paraId="7E193594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</w:p>
    <w:p w14:paraId="28295FF2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56529BCF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</w:p>
    <w:p w14:paraId="3A302652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опыт изображения бытовой жизни разных народов в контексте традиций их искусства; </w:t>
      </w:r>
    </w:p>
    <w:p w14:paraId="643AF4A0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</w:p>
    <w:p w14:paraId="44C779FD" w14:textId="77777777" w:rsidR="00524E4F" w:rsidRPr="00837664" w:rsidRDefault="00524E4F" w:rsidP="00524E4F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39FACE9" w14:textId="77777777" w:rsidR="00524E4F" w:rsidRPr="00837664" w:rsidRDefault="00524E4F" w:rsidP="00524E4F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Исторический жанр: </w:t>
      </w:r>
    </w:p>
    <w:p w14:paraId="0FB943DC" w14:textId="77777777" w:rsidR="00524E4F" w:rsidRPr="00837664" w:rsidRDefault="00524E4F" w:rsidP="00524E4F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</w:p>
    <w:p w14:paraId="516D00E6" w14:textId="77777777" w:rsidR="00524E4F" w:rsidRPr="00837664" w:rsidRDefault="00524E4F" w:rsidP="00524E4F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авторов, узнавать и уметь объяснять содержание таких картин, как «Последний день Помпеи»К. Брюллова, «Боярыня Морозова» и другие картины В. Сурикова, «Бурлаки на Волге» И. Репина;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5DC85750" w14:textId="77777777" w:rsidR="00524E4F" w:rsidRPr="00837664" w:rsidRDefault="00524E4F" w:rsidP="00524E4F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</w:p>
    <w:p w14:paraId="69CA7725" w14:textId="77777777" w:rsidR="00524E4F" w:rsidRPr="00837664" w:rsidRDefault="00524E4F" w:rsidP="00524E4F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</w:p>
    <w:p w14:paraId="1749B38A" w14:textId="77777777" w:rsidR="00524E4F" w:rsidRPr="00837664" w:rsidRDefault="00524E4F" w:rsidP="00524E4F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узнавать и называть авторов таких произведений, как «Давид» Микеланджело, «Весна»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С. Боттичелли; </w:t>
      </w:r>
    </w:p>
    <w:p w14:paraId="01797A98" w14:textId="77777777" w:rsidR="00524E4F" w:rsidRPr="00837664" w:rsidRDefault="00524E4F" w:rsidP="00524E4F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</w:p>
    <w:p w14:paraId="2C60DB4F" w14:textId="77777777" w:rsidR="00524E4F" w:rsidRPr="00837664" w:rsidRDefault="00524E4F" w:rsidP="00524E4F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ACA211F" w14:textId="77777777" w:rsidR="00524E4F" w:rsidRPr="00837664" w:rsidRDefault="00524E4F" w:rsidP="00524E4F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Библейские темы в изобразительном искусстве: </w:t>
      </w:r>
    </w:p>
    <w:p w14:paraId="576562D0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</w:p>
    <w:p w14:paraId="678C9EC3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</w:p>
    <w:p w14:paraId="18B3953B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библейские темы, такие как «Сикстинская мадонна» Рафаэля, «Тайная вечеря» </w:t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Леонардо да Винчи, «Возвращение блудного сына» и «Святое семейство» Рембрандта и др.; в скульптуре «Пьета» Микеланджело и др.; </w:t>
      </w:r>
    </w:p>
    <w:p w14:paraId="3C70AB9C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о картинах на библейские темы в истории русского искусства; </w:t>
      </w:r>
    </w:p>
    <w:p w14:paraId="49745BD5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 </w:t>
      </w:r>
    </w:p>
    <w:p w14:paraId="0FF3E441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1A885E58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иметь знания о русской иконописи, о великих русских иконописцах: Андрее Рублёве, Феофане Греке, Дионисии; </w:t>
      </w:r>
    </w:p>
    <w:p w14:paraId="7C980971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отечественной культуры;</w:t>
      </w:r>
    </w:p>
    <w:p w14:paraId="6FAF2C15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</w:p>
    <w:p w14:paraId="2E3B2188" w14:textId="77777777" w:rsidR="00524E4F" w:rsidRPr="00837664" w:rsidRDefault="00524E4F" w:rsidP="00524E4F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14:paraId="4252F6DF" w14:textId="63C08B4B" w:rsidR="00524E4F" w:rsidRPr="00837664" w:rsidRDefault="00524E4F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ACA84A" w14:textId="77777777" w:rsidR="00380828" w:rsidRPr="00837664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937AC6B" w14:textId="4FA626B7" w:rsidR="00380828" w:rsidRPr="00837664" w:rsidRDefault="00380828" w:rsidP="00465516"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ПРЕДМЕТНЫЕ РЕЗУЛЬТАТЫ </w:t>
      </w:r>
      <w:r w:rsidRPr="00837664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val="ru-RU"/>
        </w:rPr>
        <w:t>МОДУЛЯ «АРХИТЕКТУРА И ДИЗАЙН»</w:t>
      </w:r>
    </w:p>
    <w:p w14:paraId="07DE3AC0" w14:textId="77777777" w:rsidR="00380828" w:rsidRPr="00837664" w:rsidRDefault="00380828" w:rsidP="00380828">
      <w:pPr>
        <w:pStyle w:val="a3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</w:p>
    <w:p w14:paraId="73807BDD" w14:textId="77777777" w:rsidR="00380828" w:rsidRPr="00837664" w:rsidRDefault="00380828" w:rsidP="00380828">
      <w:pPr>
        <w:pStyle w:val="a3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</w:p>
    <w:p w14:paraId="231CBC42" w14:textId="77777777" w:rsidR="00380828" w:rsidRPr="00837664" w:rsidRDefault="00380828" w:rsidP="00380828">
      <w:pPr>
        <w:pStyle w:val="a3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</w:p>
    <w:p w14:paraId="206EE3E7" w14:textId="77777777" w:rsidR="00380828" w:rsidRPr="00837664" w:rsidRDefault="00380828" w:rsidP="00380828">
      <w:pPr>
        <w:pStyle w:val="a3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929EA09" w14:textId="77777777" w:rsidR="00380828" w:rsidRPr="00837664" w:rsidRDefault="00380828" w:rsidP="00380828">
      <w:pPr>
        <w:pStyle w:val="a3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804424C" w14:textId="77777777" w:rsidR="00380828" w:rsidRPr="00837664" w:rsidRDefault="00380828" w:rsidP="00380828">
      <w:pPr>
        <w:pStyle w:val="a3"/>
        <w:tabs>
          <w:tab w:val="left" w:pos="0"/>
        </w:tabs>
        <w:autoSpaceDE w:val="0"/>
        <w:autoSpaceDN w:val="0"/>
        <w:spacing w:after="0" w:line="0" w:lineRule="atLeast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Графический дизайн: </w:t>
      </w:r>
    </w:p>
    <w:p w14:paraId="16702E16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68A4B89D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основные средства — требования к композиции; </w:t>
      </w:r>
    </w:p>
    <w:p w14:paraId="124B48D6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перечислять и объяснять основные типы формальной композиции; </w:t>
      </w:r>
    </w:p>
    <w:p w14:paraId="6D35FF7F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4B97AF76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выделять при творческом построении композиции листа композиционную доминанту; </w:t>
      </w:r>
    </w:p>
    <w:p w14:paraId="15331351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составлять формальные композиции на выражение в них движения и статики; </w:t>
      </w:r>
    </w:p>
    <w:p w14:paraId="6378CEE9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осваивать навыки вариативности в ритмической организации листа; </w:t>
      </w:r>
    </w:p>
    <w:p w14:paraId="2CA69B3C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роль цвета в конструктивных искусствах; </w:t>
      </w:r>
    </w:p>
    <w:p w14:paraId="0E9E176E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различать технологию использования цвета в живописи и в конструктивных искусствах; </w:t>
      </w:r>
    </w:p>
    <w:p w14:paraId="61F58723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объяснять выражение «цветовой образ»; </w:t>
      </w:r>
    </w:p>
    <w:p w14:paraId="234E420D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применять цвет в графических композициях как акцент или доминанту, объединённые одним стилем; </w:t>
      </w:r>
    </w:p>
    <w:p w14:paraId="0C48BBA0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</w:p>
    <w:p w14:paraId="5D52A6DD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 </w:t>
      </w:r>
    </w:p>
    <w:p w14:paraId="46D85FE6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83766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</w:p>
    <w:p w14:paraId="75E3DECE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</w:p>
    <w:p w14:paraId="41E78663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A1B600D" w14:textId="77777777" w:rsidR="00380828" w:rsidRPr="00837664" w:rsidRDefault="00380828" w:rsidP="0038082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Социальное значение дизайна и архитектуры как среды жизни человека:</w:t>
      </w:r>
    </w:p>
    <w:p w14:paraId="3740B5A1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14:paraId="4884B256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выполнять построение макета пространственно-объёмной композиции по его чертежу;</w:t>
      </w:r>
    </w:p>
    <w:p w14:paraId="25BA66B5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7B0302F2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D94EBE9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52B1600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30F7B500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14:paraId="29E780EA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31496886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683BBC83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14:paraId="56BBD3A4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14:paraId="7EB3238D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3967C46B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14:paraId="5CE721CC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14:paraId="2A0882A7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14:paraId="2388F798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14:paraId="588F3B2A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9DD95E6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14CC51A7" w14:textId="77777777" w:rsidR="00380828" w:rsidRPr="00837664" w:rsidRDefault="00380828" w:rsidP="00380828">
      <w:pPr>
        <w:pStyle w:val="a3"/>
        <w:numPr>
          <w:ilvl w:val="0"/>
          <w:numId w:val="18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D6536E0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14:paraId="2EF72CF5" w14:textId="77777777" w:rsidR="00380828" w:rsidRPr="00837664" w:rsidRDefault="00380828" w:rsidP="00380828">
      <w:pPr>
        <w:pStyle w:val="a3"/>
        <w:numPr>
          <w:ilvl w:val="0"/>
          <w:numId w:val="18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76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причёс​ки в повседневном быту.</w:t>
      </w:r>
    </w:p>
    <w:p w14:paraId="4B2FD920" w14:textId="36C11C3D" w:rsidR="00380828" w:rsidRPr="00837664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6525A8" w14:textId="28625B2D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508937" w14:textId="0CACE1D8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60CD4B" w14:textId="1FB0AE6F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209949" w14:textId="75A571DD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0E1E26" w14:textId="23A7832E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603A59" w14:textId="42AB62D7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FBAB58" w14:textId="10858066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9B7616" w14:textId="230E0A34" w:rsidR="007829D2" w:rsidRDefault="007829D2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AA290E" w14:textId="77777777" w:rsidR="007829D2" w:rsidRDefault="007829D2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BAE8C2" w14:textId="3E8025B4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335251" w14:textId="2CE9C4CB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2F71A5" w14:textId="7A278EDF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A0E93C" w14:textId="77777777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A0D610" w14:textId="77777777" w:rsidR="00380828" w:rsidRPr="00524E4F" w:rsidRDefault="00380828" w:rsidP="00380828">
      <w:pPr>
        <w:autoSpaceDE w:val="0"/>
        <w:autoSpaceDN w:val="0"/>
        <w:spacing w:after="258" w:line="233" w:lineRule="auto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</w:pPr>
      <w:r w:rsidRPr="00524E4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lastRenderedPageBreak/>
        <w:t xml:space="preserve">                                              ТЕМАТИЧЕСКОЕ ПЛАНИРОВАНИЕ МОДУЛЯ </w:t>
      </w:r>
    </w:p>
    <w:p w14:paraId="0D4103F3" w14:textId="56F5F8D1" w:rsidR="00380828" w:rsidRPr="00524E4F" w:rsidRDefault="00380828" w:rsidP="007829D2">
      <w:pPr>
        <w:autoSpaceDE w:val="0"/>
        <w:autoSpaceDN w:val="0"/>
        <w:spacing w:after="258" w:line="233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</w:pPr>
      <w:r w:rsidRPr="00524E4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«ДЕКОРАТИВНО-ПРИКЛАДНОЕ И НАРОДНОЕ ИСКУССТВО»</w:t>
      </w: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 5 КЛАСС</w:t>
      </w:r>
    </w:p>
    <w:tbl>
      <w:tblPr>
        <w:tblpPr w:leftFromText="180" w:rightFromText="180" w:vertAnchor="text" w:tblpX="-10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528"/>
        <w:gridCol w:w="1376"/>
        <w:gridCol w:w="423"/>
        <w:gridCol w:w="786"/>
        <w:gridCol w:w="850"/>
        <w:gridCol w:w="710"/>
        <w:gridCol w:w="2552"/>
        <w:gridCol w:w="850"/>
        <w:gridCol w:w="2126"/>
      </w:tblGrid>
      <w:tr w:rsidR="00D74D1C" w:rsidRPr="00C71000" w14:paraId="5D094D1F" w14:textId="7117AE52" w:rsidTr="00D74D1C">
        <w:trPr>
          <w:trHeight w:hRule="exact" w:val="611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1367B" w14:textId="77777777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№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3BECF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BF8E5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84008" w14:textId="77777777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Дата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изучения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D60C0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D58AAF" w14:textId="77777777" w:rsidR="00D74D1C" w:rsidRPr="00A448DF" w:rsidRDefault="00D74D1C" w:rsidP="00D74D1C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Виды,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формы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876D69" w14:textId="21D8A00E" w:rsidR="00D74D1C" w:rsidRPr="00D74D1C" w:rsidRDefault="00D74D1C" w:rsidP="00D74D1C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74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Электронные образовательные ресурсы</w:t>
            </w:r>
          </w:p>
        </w:tc>
      </w:tr>
      <w:tr w:rsidR="00D74D1C" w:rsidRPr="00A448DF" w14:paraId="1942B11A" w14:textId="7886F101" w:rsidTr="00D74D1C">
        <w:trPr>
          <w:cantSplit/>
          <w:trHeight w:hRule="exact" w:val="1128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7973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0CCA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25177D52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-19" w:right="113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всего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112F87C3" w14:textId="77777777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контрольные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6777F690" w14:textId="77777777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практические работы</w:t>
            </w: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F165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6590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43629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D8A3FA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D1C" w:rsidRPr="00D74D1C" w14:paraId="0838DBC1" w14:textId="6A752A56" w:rsidTr="00D74D1C">
        <w:trPr>
          <w:trHeight w:hRule="exact" w:val="424"/>
        </w:trPr>
        <w:tc>
          <w:tcPr>
            <w:tcW w:w="8075" w:type="dxa"/>
            <w:gridSpan w:val="8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E90E89F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Общие сведения о декоративно-прикладном искусстве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1час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14:paraId="2BE60C1F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D1C" w:rsidRPr="00A448DF" w14:paraId="5D75E1E8" w14:textId="5364012A" w:rsidTr="00D74D1C">
        <w:trPr>
          <w:trHeight w:hRule="exact" w:val="7062"/>
        </w:trPr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3333D" w14:textId="77777777" w:rsidR="00D74D1C" w:rsidRPr="00A448DF" w:rsidRDefault="00D74D1C" w:rsidP="00D74D1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1.1.</w:t>
            </w:r>
          </w:p>
        </w:tc>
        <w:tc>
          <w:tcPr>
            <w:tcW w:w="13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16081" w14:textId="77777777" w:rsidR="00D74D1C" w:rsidRPr="00A448DF" w:rsidRDefault="00D74D1C" w:rsidP="00D74D1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Декоративно-прикладное искусство и его виды.</w:t>
            </w:r>
          </w:p>
        </w:tc>
        <w:tc>
          <w:tcPr>
            <w:tcW w:w="4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041A8" w14:textId="77777777" w:rsidR="00D74D1C" w:rsidRPr="00A448DF" w:rsidRDefault="00D74D1C" w:rsidP="00D74D1C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38932" w14:textId="77777777" w:rsidR="00D74D1C" w:rsidRPr="00A448DF" w:rsidRDefault="00D74D1C" w:rsidP="00D74D1C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321B9" w14:textId="77777777" w:rsidR="00D74D1C" w:rsidRPr="00A448DF" w:rsidRDefault="00D74D1C" w:rsidP="00D74D1C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198E4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31EC5" w14:textId="77777777" w:rsidR="00D74D1C" w:rsidRPr="00A448DF" w:rsidRDefault="00D74D1C" w:rsidP="00D74D1C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характеризовать присутствие предметов декора в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предметном мире и жилой среде.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Сравнивать виды декоративно-прикладного искусства по материалу изготовления и практическому назначению.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связь декоративно-прикладного искусства с бытовыми потребностями людей.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Самостоятельно формулировать определение декоративно-прикладного искусства.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3105164" w14:textId="48A45FBB" w:rsidR="00D74D1C" w:rsidRPr="00F0460B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8D9C2C" w14:textId="4358AA5A" w:rsidR="00D74D1C" w:rsidRPr="00603418" w:rsidRDefault="00603418" w:rsidP="00D74D1C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D74D1C" w14:paraId="555CBBD8" w14:textId="62E8B5AA" w:rsidTr="00D74D1C">
        <w:trPr>
          <w:trHeight w:hRule="exact" w:val="408"/>
        </w:trPr>
        <w:tc>
          <w:tcPr>
            <w:tcW w:w="80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6860F8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Древние корни народного искусства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8 час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8E2250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D1C" w:rsidRPr="00A448DF" w14:paraId="4EB1A294" w14:textId="561D3687" w:rsidTr="00D74D1C">
        <w:trPr>
          <w:trHeight w:hRule="exact" w:val="161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F3EAF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4AB06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Древние образы в народном искусстве.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1CACA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D7768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AAA51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4E7F4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33F26" w14:textId="77777777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объяснять глубинные смыслы основных знаков-символов традиционного народного (крестьянского) прикладного искусства.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BA87E5" w14:textId="3A480967" w:rsidR="00D74D1C" w:rsidRPr="00A448DF" w:rsidRDefault="00D74D1C" w:rsidP="00D74D1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C1B774" w14:textId="79A95D1D" w:rsidR="00D74D1C" w:rsidRPr="00603418" w:rsidRDefault="00603418" w:rsidP="00D74D1C">
            <w:pPr>
              <w:autoSpaceDE w:val="0"/>
              <w:autoSpaceDN w:val="0"/>
              <w:spacing w:before="78" w:after="0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459BBDA5" w14:textId="4D067986" w:rsidTr="00D74D1C">
        <w:trPr>
          <w:trHeight w:hRule="exact" w:val="454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6E129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889C1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Убранство русской избы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9A33A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7DA7D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5AEF8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5DD3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A398D" w14:textId="77777777" w:rsidR="00D74D1C" w:rsidRPr="00A448DF" w:rsidRDefault="00D74D1C" w:rsidP="00D74D1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Изображать строение и декор избы в их конструктивном и смысловом единстве.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Сравнивать и характеризовать разнообразие в построении и образе избы в разных регионах страны.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Находить общее и различное в образном строе традиционного жилища разных народов.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B9E9E27" w14:textId="0E4BE83F" w:rsidR="00D74D1C" w:rsidRPr="00F0460B" w:rsidRDefault="00D74D1C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70E9BE" w14:textId="170DA668" w:rsidR="00D74D1C" w:rsidRPr="00603418" w:rsidRDefault="00603418" w:rsidP="00D74D1C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</w:t>
            </w:r>
          </w:p>
        </w:tc>
      </w:tr>
      <w:tr w:rsidR="00D74D1C" w:rsidRPr="00A448DF" w14:paraId="17B79CCC" w14:textId="2B81F45F" w:rsidTr="00D74D1C">
        <w:trPr>
          <w:trHeight w:hRule="exact" w:val="354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72B54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5D476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Внутренний мир русской избы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48D61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0C345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FD973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5F123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095D2" w14:textId="77777777" w:rsidR="00D74D1C" w:rsidRPr="00A448DF" w:rsidRDefault="00D74D1C" w:rsidP="00D74D1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Называть и понимать назначение конструктивных и декоративных элементов устройства жилой среды крестьянского дома.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рисунок интерьера традиционного крестьянского дома.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440656B" w14:textId="6FFE1C05" w:rsidR="00D74D1C" w:rsidRPr="00A448DF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рос. Практическая работа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889D0E" w14:textId="2EED0E54" w:rsidR="00D74D1C" w:rsidRPr="00603418" w:rsidRDefault="00603418" w:rsidP="00D74D1C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647B5D34" w14:textId="6AC661E8" w:rsidTr="00D74D1C">
        <w:trPr>
          <w:trHeight w:hRule="exact" w:val="3411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6EE23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A9F1C" w14:textId="77777777" w:rsidR="00D74D1C" w:rsidRPr="00A448DF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Конструкция и декор предметов народного быта и труда.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6F2AE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8BA47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F110E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E2911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E63CB" w14:textId="77777777" w:rsidR="00D74D1C" w:rsidRDefault="00D74D1C" w:rsidP="00D74D1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деятельности).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художественно-эстетические качества народного быта (красоту и мудрость в</w:t>
            </w:r>
          </w:p>
          <w:p w14:paraId="2B4A48FE" w14:textId="43674521" w:rsidR="00D74D1C" w:rsidRPr="00A448DF" w:rsidRDefault="00D74D1C" w:rsidP="00D74D1C">
            <w:pPr>
              <w:autoSpaceDE w:val="0"/>
              <w:autoSpaceDN w:val="0"/>
              <w:spacing w:before="76" w:after="0" w:line="25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построении формы бытовых предметов).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D951D8" w14:textId="77777777" w:rsidR="00F0460B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  <w:p w14:paraId="5BDF0D9E" w14:textId="0125AEAE" w:rsidR="00D74D1C" w:rsidRPr="00A448DF" w:rsidRDefault="00F0460B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  <w:r w:rsidR="00D74D1C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A6DEB7" w14:textId="2BC37A1B" w:rsidR="00D74D1C" w:rsidRPr="00603418" w:rsidRDefault="00603418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4BF7AAD2" w14:textId="739EF795" w:rsidTr="00D74D1C">
        <w:trPr>
          <w:trHeight w:hRule="exact" w:val="695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37200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9493B" w14:textId="19C8EC33" w:rsidR="00D74D1C" w:rsidRPr="00F0460B" w:rsidRDefault="00F0460B" w:rsidP="00D74D1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Народный праздничный костюм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B578A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A33AF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D7F70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ED4BE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42376" w14:textId="77777777" w:rsidR="00D74D1C" w:rsidRPr="00A448DF" w:rsidRDefault="00D74D1C" w:rsidP="00D74D1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анализировать образный строй народного праздничного костюма, давать ему эстетическую оценку.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Соотносить особенности декора женского праздничного костюма с мировосприятием и мировоззрением наших предков.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Соотносить общее и особенное в образах народной праздничной одежды разных регионов России.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аналитическую зарисовку или эскиз праздничного народного костюма.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76E897" w14:textId="1FD19357" w:rsidR="00F0460B" w:rsidRDefault="00D74D1C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прос.</w:t>
            </w:r>
          </w:p>
          <w:p w14:paraId="648146AC" w14:textId="28C5E5FD" w:rsidR="00D74D1C" w:rsidRPr="00A448DF" w:rsidRDefault="00F0460B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8CFF99" w14:textId="05302C30" w:rsidR="00D74D1C" w:rsidRPr="00603418" w:rsidRDefault="00603418" w:rsidP="00D74D1C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203468C2" w14:textId="3EB987B6" w:rsidTr="00D74D1C">
        <w:trPr>
          <w:trHeight w:hRule="exact" w:val="538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104FD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961C8" w14:textId="0B5E6D19" w:rsidR="00D74D1C" w:rsidRPr="00F0460B" w:rsidRDefault="00F0460B" w:rsidP="00D74D1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Искусство народной вышивки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929DE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81F4A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5141B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10875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E3044" w14:textId="77777777" w:rsidR="00D74D1C" w:rsidRPr="00A448DF" w:rsidRDefault="00D74D1C" w:rsidP="00D74D1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условность языка орнамента, его символическое значение.  Объяснять связь образов и мотивов крестьянской вышивки с природой и магическими древними представлениями.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тип орнамента в наблюдаемом узоре.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создания орнаментального построения вышивки с опорой на народную традицию.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93E90A6" w14:textId="15FC173E" w:rsidR="00D74D1C" w:rsidRPr="00A448DF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983A04" w14:textId="241BE0C4" w:rsidR="00D74D1C" w:rsidRPr="00603418" w:rsidRDefault="00603418" w:rsidP="00D74D1C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35E3F19D" w14:textId="42EA3DF6" w:rsidTr="00D74D1C">
        <w:trPr>
          <w:trHeight w:hRule="exact" w:val="367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3A422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2.7.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C7508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Народные праздничные обряды (обобщение темы).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29517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E5D62" w14:textId="77777777" w:rsidR="00D74D1C" w:rsidRPr="00A448DF" w:rsidRDefault="00D74D1C" w:rsidP="00D74D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1641F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AEC34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452CB" w14:textId="77777777" w:rsidR="00D74D1C" w:rsidRPr="00A448DF" w:rsidRDefault="00D74D1C" w:rsidP="00D74D1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праздничные обряды как синтез всех видов народного творчества.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1490FA8" w14:textId="03C8BD4C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57D45E" w14:textId="5C8A82F0" w:rsidR="00D74D1C" w:rsidRPr="00603418" w:rsidRDefault="00603418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D74D1C" w14:paraId="44E6A36B" w14:textId="644626DA" w:rsidTr="00D74D1C">
        <w:trPr>
          <w:trHeight w:hRule="exact" w:val="420"/>
        </w:trPr>
        <w:tc>
          <w:tcPr>
            <w:tcW w:w="80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B8E99B" w14:textId="77777777" w:rsidR="00D74D1C" w:rsidRPr="00246639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24663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3. Народные художественные промыслы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12 час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4D6504" w14:textId="77777777" w:rsidR="00D74D1C" w:rsidRPr="00246639" w:rsidRDefault="00D74D1C" w:rsidP="00D74D1C">
            <w:pPr>
              <w:autoSpaceDE w:val="0"/>
              <w:autoSpaceDN w:val="0"/>
              <w:spacing w:before="76" w:after="0" w:line="245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  <w:tr w:rsidR="00D74D1C" w:rsidRPr="00A448DF" w14:paraId="516979A4" w14:textId="1781CA5E" w:rsidTr="00D74D1C">
        <w:trPr>
          <w:trHeight w:hRule="exact" w:val="527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81DFB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3056B" w14:textId="77777777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Происхождение художественных промыслов и их роль в современной жизни народов России.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3AE8B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BC7B6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97A52" w14:textId="77777777" w:rsidR="00D74D1C" w:rsidRPr="00A448DF" w:rsidRDefault="00D74D1C" w:rsidP="00D74D1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65029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E33D2" w14:textId="77777777" w:rsidR="00D74D1C" w:rsidRPr="00A448DF" w:rsidRDefault="00D74D1C" w:rsidP="00D74D1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анализировать изделия различных народных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художественных промыслов с позиций материала их изготовления. Характеризовать связь изделий мастеров промыслов с традиционными ремёслами.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народных художественных промыслов в современной жизни.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56F3F4" w14:textId="42AB3F4E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3D27CD" w14:textId="48CE12D2" w:rsidR="00D74D1C" w:rsidRPr="00603418" w:rsidRDefault="00603418" w:rsidP="00D74D1C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21C76ADF" w14:textId="116783E8" w:rsidTr="00D74D1C">
        <w:trPr>
          <w:trHeight w:hRule="exact" w:val="523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C69E9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7E79D" w14:textId="77777777" w:rsidR="00D74D1C" w:rsidRPr="00A448DF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Традиционные древние образы в современных игрушках народных промыслов.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D2EF4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F13F8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DD5F3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5C8B5" w14:textId="77777777" w:rsidR="00D74D1C" w:rsidRPr="00A448DF" w:rsidRDefault="00D74D1C" w:rsidP="00D74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1A44B" w14:textId="77777777" w:rsidR="00D74D1C" w:rsidRPr="00A448DF" w:rsidRDefault="00D74D1C" w:rsidP="00D74D1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происхождении древних традиционных образов.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сохранённых в игрушках современных народных промыслов.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и характеризовать особенности игрушек нескольких широко известных промыслов: дымковской, филимоновской, каргопольской и др.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эскизы игрушки по мотивам избранного промысла.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D8913D" w14:textId="5ED1E9D3" w:rsidR="00D74D1C" w:rsidRPr="00A448DF" w:rsidRDefault="00D74D1C" w:rsidP="00D74D1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3C02FE" w14:textId="24B4CFC4" w:rsidR="00D74D1C" w:rsidRPr="00603418" w:rsidRDefault="00603418" w:rsidP="00D74D1C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</w:tbl>
    <w:p w14:paraId="7A5BAD12" w14:textId="77777777" w:rsidR="00380828" w:rsidRPr="00524E4F" w:rsidRDefault="00380828" w:rsidP="00380828">
      <w:pPr>
        <w:pStyle w:val="a3"/>
        <w:numPr>
          <w:ilvl w:val="0"/>
          <w:numId w:val="9"/>
        </w:num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  <w:r w:rsidRPr="00524E4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2A0B975B" w14:textId="77777777" w:rsidR="00380828" w:rsidRPr="00524E4F" w:rsidRDefault="00380828" w:rsidP="00380828">
      <w:pPr>
        <w:pStyle w:val="a3"/>
        <w:ind w:left="1287"/>
        <w:rPr>
          <w:rFonts w:ascii="Times New Roman" w:hAnsi="Times New Roman" w:cs="Times New Roman"/>
          <w:sz w:val="24"/>
          <w:szCs w:val="24"/>
        </w:rPr>
        <w:sectPr w:rsidR="00380828" w:rsidRPr="00524E4F" w:rsidSect="00837664">
          <w:pgSz w:w="11900" w:h="16840"/>
          <w:pgMar w:top="666" w:right="1268" w:bottom="640" w:left="709" w:header="720" w:footer="720" w:gutter="0"/>
          <w:cols w:space="720" w:equalWidth="0">
            <w:col w:w="9734" w:space="0"/>
          </w:cols>
          <w:docGrid w:linePitch="360"/>
        </w:sectPr>
      </w:pPr>
    </w:p>
    <w:p w14:paraId="19BA55CD" w14:textId="77777777" w:rsidR="00380828" w:rsidRPr="00524E4F" w:rsidRDefault="00380828" w:rsidP="00380828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532"/>
        <w:gridCol w:w="311"/>
        <w:gridCol w:w="850"/>
        <w:gridCol w:w="851"/>
        <w:gridCol w:w="708"/>
        <w:gridCol w:w="2552"/>
        <w:gridCol w:w="850"/>
        <w:gridCol w:w="2127"/>
      </w:tblGrid>
      <w:tr w:rsidR="00D74D1C" w:rsidRPr="00A448DF" w14:paraId="19BB9460" w14:textId="01F10E73" w:rsidTr="00F0460B">
        <w:trPr>
          <w:trHeight w:hRule="exact" w:val="49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A67DA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EC986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Праздничная хохлома. ​Роспись по дереву.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5DD6A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C0D23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0EB8E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97963" w14:textId="77777777" w:rsidR="00D74D1C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2736E" w14:textId="77777777" w:rsidR="00D74D1C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2F9BD" w14:textId="77777777" w:rsidR="00D74D1C" w:rsidRPr="00246639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372AB" w14:textId="77777777" w:rsidR="00D74D1C" w:rsidRPr="00A448DF" w:rsidRDefault="00D74D1C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характеризовать особенности орнаментов и формы произведений хохломского промысла.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назначение изделий хохломского промысла.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в освоении нескольких приёмов хохломской орнаментальной росписи («травка», «кудрина» и др.).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эскизы изделия по мотивам промысла.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15FEF60" w14:textId="77777777" w:rsidR="00F0460B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  <w:p w14:paraId="1C72EE01" w14:textId="086F1FE7" w:rsidR="00D74D1C" w:rsidRPr="00A448DF" w:rsidRDefault="00F0460B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  <w:r w:rsidR="00D74D1C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14:paraId="17C400AF" w14:textId="47936500" w:rsidR="00D74D1C" w:rsidRPr="00603418" w:rsidRDefault="0060341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1C53D304" w14:textId="1904CB24" w:rsidTr="00F0460B">
        <w:trPr>
          <w:trHeight w:hRule="exact" w:val="5819"/>
        </w:trPr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7DA94" w14:textId="77777777" w:rsidR="00D74D1C" w:rsidRPr="00A448DF" w:rsidRDefault="00D74D1C" w:rsidP="00837664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92E59" w14:textId="63CAF0F9" w:rsidR="00D74D1C" w:rsidRPr="00A448DF" w:rsidRDefault="00F0460B" w:rsidP="00837664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Искусство</w:t>
            </w:r>
            <w:r w:rsidR="00D74D1C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Гжели.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Керамика</w:t>
            </w:r>
            <w:r w:rsidR="00D74D1C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3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3DC6E" w14:textId="77777777" w:rsidR="00D74D1C" w:rsidRPr="00A448DF" w:rsidRDefault="00D74D1C" w:rsidP="00837664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C4878" w14:textId="77777777" w:rsidR="00D74D1C" w:rsidRPr="00A448DF" w:rsidRDefault="00D74D1C" w:rsidP="00837664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4FBA2" w14:textId="77777777" w:rsidR="00D74D1C" w:rsidRPr="00A448DF" w:rsidRDefault="00D74D1C" w:rsidP="00837664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66019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18EA6" w14:textId="77777777" w:rsidR="00D74D1C" w:rsidRPr="00A448DF" w:rsidRDefault="00D74D1C" w:rsidP="00837664">
            <w:pPr>
              <w:autoSpaceDE w:val="0"/>
              <w:autoSpaceDN w:val="0"/>
              <w:spacing w:before="74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характеризовать особенности орнаментов и формы произведений гжели.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и показывать на примерах единство скульптурной формы и кобальтового декора.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использования приёмов кистевого мазка.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эскиз изделия по мотивам промысла.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Изображение и конструирование посудной формы и её роспись в гжельской традиции.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1FA61E7" w14:textId="3B072F46" w:rsidR="00D74D1C" w:rsidRPr="00A448DF" w:rsidRDefault="00D74D1C" w:rsidP="00837664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 Практическая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F1D873" w14:textId="7C967FD2" w:rsidR="00D74D1C" w:rsidRPr="00603418" w:rsidRDefault="00603418" w:rsidP="00837664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5A508DE0" w14:textId="27DBEE58" w:rsidTr="00F0460B">
        <w:trPr>
          <w:trHeight w:hRule="exact" w:val="27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2F461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6025B" w14:textId="62C18140" w:rsidR="00D74D1C" w:rsidRPr="00F0460B" w:rsidRDefault="00F0460B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Городецкая роспись по дереву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54415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1D08B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A2229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D6B8B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37582" w14:textId="77777777" w:rsidR="00D74D1C" w:rsidRPr="00A448DF" w:rsidRDefault="00D74D1C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 и эстетически характеризовать красочную городецкую роспись.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декоративно-символического изображения персонажей городецкой росписи.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эскиз изделия по мотивам промысла.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85C42D" w14:textId="77777777" w:rsidR="00D74D1C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</w:p>
          <w:p w14:paraId="73CFD709" w14:textId="7FC3AB97" w:rsidR="00F0460B" w:rsidRPr="00A448DF" w:rsidRDefault="00F0460B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5376F8" w14:textId="34B29ECA" w:rsidR="00D74D1C" w:rsidRPr="00603418" w:rsidRDefault="0060341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6B82911B" w14:textId="2A1474AF" w:rsidTr="00F0460B">
        <w:trPr>
          <w:trHeight w:hRule="exact" w:val="45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FA470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44343" w14:textId="0C4881D5" w:rsidR="00D74D1C" w:rsidRPr="00F0460B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Жостово. 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Роспись по металлу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554BB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5948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E06B5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428A4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80214" w14:textId="77777777" w:rsidR="00D74D1C" w:rsidRPr="00A448DF" w:rsidRDefault="00D74D1C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 разнообразие форм подносов и композиционного решения их росписи.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традиционных для Жостова приёмов кистевых мазков в живописи цветочных букетов.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приёмах освещенности и объёмности в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жостовской росписи.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D6C5035" w14:textId="77777777" w:rsidR="00F0460B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  <w:p w14:paraId="7C24A5AF" w14:textId="65BBDD57" w:rsidR="00D74D1C" w:rsidRPr="00A448DF" w:rsidRDefault="00F0460B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CD213B" w14:textId="43827CD4" w:rsidR="00D74D1C" w:rsidRPr="00603418" w:rsidRDefault="0060341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46965E55" w14:textId="0BBAA800" w:rsidTr="00F0460B">
        <w:trPr>
          <w:trHeight w:hRule="exact" w:val="52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5A529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DBC2E" w14:textId="0560411B" w:rsidR="00D74D1C" w:rsidRPr="00F0460B" w:rsidRDefault="00F0460B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Искусство лаковой живописи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929F2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AFEDC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FFE84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3B118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DC6D4" w14:textId="77777777" w:rsidR="00D74D1C" w:rsidRPr="00A448DF" w:rsidRDefault="00D74D1C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Наблюдать, разглядывать, любоваться, обсуждать произведения лаковой миниатюры.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об истории происхождения промыслов лаковой миниатюры. Объяснять роль искусства лаковой миниатюры в сохранении и развитии традиций отечественной культуры.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создания композиции на сказочный сюжет, опираясь на впечатления от лаковых миниатюр.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231818A" w14:textId="4F779A04" w:rsidR="00D74D1C" w:rsidRPr="00A448DF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BCCB6" w14:textId="7FFBBBDC" w:rsidR="00D74D1C" w:rsidRPr="00603418" w:rsidRDefault="0060341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D74D1C" w14:paraId="527561C6" w14:textId="5472396E" w:rsidTr="00F0460B">
        <w:trPr>
          <w:trHeight w:hRule="exact" w:val="767"/>
        </w:trPr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ADC543" w14:textId="77777777" w:rsidR="00D74D1C" w:rsidRPr="00A448DF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4. Декоративно-прикладное искусство в культуре разных эпох и народов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7 час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21AB0" w14:textId="77777777" w:rsidR="00D74D1C" w:rsidRPr="00A448DF" w:rsidRDefault="00D74D1C" w:rsidP="00D74D1C">
            <w:pPr>
              <w:autoSpaceDE w:val="0"/>
              <w:autoSpaceDN w:val="0"/>
              <w:spacing w:before="78" w:after="0" w:line="245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</w:tbl>
    <w:p w14:paraId="7C34B8E0" w14:textId="77777777" w:rsidR="00380828" w:rsidRPr="00524E4F" w:rsidRDefault="00380828" w:rsidP="00380828">
      <w:pPr>
        <w:pStyle w:val="a3"/>
        <w:numPr>
          <w:ilvl w:val="0"/>
          <w:numId w:val="9"/>
        </w:num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DA56250" w14:textId="77777777" w:rsidR="00380828" w:rsidRPr="00524E4F" w:rsidRDefault="00380828" w:rsidP="0038082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  <w:sectPr w:rsidR="00380828" w:rsidRPr="00524E4F" w:rsidSect="000F6F4E">
          <w:pgSz w:w="11900" w:h="16840"/>
          <w:pgMar w:top="666" w:right="284" w:bottom="640" w:left="898" w:header="720" w:footer="720" w:gutter="0"/>
          <w:cols w:space="720" w:equalWidth="0">
            <w:col w:w="15890" w:space="0"/>
          </w:cols>
          <w:docGrid w:linePitch="360"/>
        </w:sect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9"/>
        <w:gridCol w:w="1757"/>
        <w:gridCol w:w="567"/>
        <w:gridCol w:w="567"/>
        <w:gridCol w:w="708"/>
        <w:gridCol w:w="1133"/>
        <w:gridCol w:w="1987"/>
        <w:gridCol w:w="992"/>
        <w:gridCol w:w="2126"/>
      </w:tblGrid>
      <w:tr w:rsidR="00D74D1C" w:rsidRPr="00A448DF" w14:paraId="686E944C" w14:textId="72E63ABC" w:rsidTr="00D74D1C">
        <w:trPr>
          <w:trHeight w:hRule="exact" w:val="767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95122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A566D" w14:textId="77777777" w:rsidR="00D74D1C" w:rsidRPr="00A448DF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Роль декоративно-прикладного искусства в культуре древних цивилизаций.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25B9A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11224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1B7D5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64E88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F7D78" w14:textId="77777777" w:rsidR="00D74D1C" w:rsidRPr="00A448DF" w:rsidRDefault="00D74D1C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Наблюдать, рассматривать, эстетически воспринимать декоративно-прикладное искусство в культурах разных народов.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Делать зарисовки элементов декора или декорированных предметов.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8D11B4" w14:textId="37A55BF1" w:rsidR="00D74D1C" w:rsidRPr="00A448DF" w:rsidRDefault="00D74D1C" w:rsidP="008376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683F71" w14:textId="76C1A7D9" w:rsidR="00D74D1C" w:rsidRPr="00603418" w:rsidRDefault="00603418" w:rsidP="008376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15CE4EC2" w14:textId="74128184" w:rsidTr="00D74D1C">
        <w:trPr>
          <w:trHeight w:hRule="exact" w:val="7368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C22B7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CB108" w14:textId="77777777" w:rsidR="00D74D1C" w:rsidRPr="00A448DF" w:rsidRDefault="00D74D1C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Особенности орнамента в культурах разных народов.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03EC5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4F49E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91E34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86B56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A8FCB" w14:textId="77777777" w:rsidR="00D74D1C" w:rsidRPr="00A448DF" w:rsidRDefault="00D74D1C" w:rsidP="0083766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Проводить исследование орнаментов выбранной культуры, отвечая на вопросы о своеобразии традиций орнамента.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изображения орнаментов выбранной культуры.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60F4DC" w14:textId="77777777" w:rsidR="00D74D1C" w:rsidRDefault="00D74D1C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</w:p>
          <w:p w14:paraId="60CB3882" w14:textId="489E81F9" w:rsidR="00F0460B" w:rsidRPr="00A448DF" w:rsidRDefault="00F0460B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FFA622" w14:textId="7E512B03" w:rsidR="00D74D1C" w:rsidRPr="00603418" w:rsidRDefault="0060341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6F6A0229" w14:textId="51B2A0D2" w:rsidTr="00D74D1C">
        <w:trPr>
          <w:trHeight w:hRule="exact" w:val="6678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03654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103CA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Особенности конструкции и декора одежды.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B3CF6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EAEBE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26ECB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104F7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83971" w14:textId="77777777" w:rsidR="00D74D1C" w:rsidRPr="00A448DF" w:rsidRDefault="00D74D1C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декоративных особенностях и социальных знаках.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Изображать предметы одежды.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Создавать эскиз одежды или деталей одежды для разных членов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сообщества этой культуры.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290895B" w14:textId="686834F5" w:rsidR="00D74D1C" w:rsidRPr="00A448DF" w:rsidRDefault="00D74D1C" w:rsidP="008376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D06B29" w14:textId="0AEC039C" w:rsidR="00D74D1C" w:rsidRPr="00603418" w:rsidRDefault="00603418" w:rsidP="008376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5D9A54DC" w14:textId="346D8B42" w:rsidTr="00D74D1C">
        <w:trPr>
          <w:trHeight w:hRule="exact" w:val="2279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1C013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2895E" w14:textId="77777777" w:rsidR="00D74D1C" w:rsidRPr="00A448DF" w:rsidRDefault="00D74D1C" w:rsidP="008376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Целостный образ ДПИ для каждой исторической эпохи и национальной культуры.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CCDA4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9D50A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E868D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C7F41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AA4A6" w14:textId="77777777" w:rsidR="00D74D1C" w:rsidRPr="00A448DF" w:rsidRDefault="00D74D1C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Участвовать в создании коллективного панно, показывающего образ выбранной эпохи.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95F175" w14:textId="77777777" w:rsidR="00D74D1C" w:rsidRDefault="00D74D1C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</w:p>
          <w:p w14:paraId="558B4B72" w14:textId="455D090B" w:rsidR="00F0460B" w:rsidRPr="00A448DF" w:rsidRDefault="00F0460B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842F1A" w14:textId="1B533258" w:rsidR="00D74D1C" w:rsidRPr="00603418" w:rsidRDefault="0060341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D74D1C" w14:paraId="6401B49E" w14:textId="4F68CA7C" w:rsidTr="00D74D1C">
        <w:trPr>
          <w:trHeight w:hRule="exact" w:val="777"/>
        </w:trPr>
        <w:tc>
          <w:tcPr>
            <w:tcW w:w="8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B66307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5. Декоративно-прикладное искусство в жизни современного человека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6час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2CD649" w14:textId="77777777" w:rsidR="00D74D1C" w:rsidRPr="00A448DF" w:rsidRDefault="00D74D1C" w:rsidP="00D74D1C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D1C" w:rsidRPr="00A448DF" w14:paraId="66DFC06E" w14:textId="74F6D789" w:rsidTr="00D74D1C">
        <w:trPr>
          <w:trHeight w:hRule="exact" w:val="4262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B10A1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9B44C" w14:textId="77777777" w:rsidR="00D74D1C" w:rsidRPr="00A448DF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Многообразие видов, форм, материалов и техник современного декоративного искусства.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6B035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2D0F8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B3A0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2F2F2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EDE06" w14:textId="77777777" w:rsidR="00D74D1C" w:rsidRPr="00A448DF" w:rsidRDefault="00D74D1C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 и эстетически анализировать произведения современного декоративного и прикладного искусства.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Вести самостоятельную поисковую работу по направлению выбранного вида современного декоративного искусства.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импровизацию на основе произведений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современных художников.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23830D2" w14:textId="0FE8046C" w:rsidR="00D74D1C" w:rsidRPr="00A448DF" w:rsidRDefault="00D74D1C" w:rsidP="008376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B78FF1" w14:textId="61BF160F" w:rsidR="00D74D1C" w:rsidRPr="00603418" w:rsidRDefault="00603418" w:rsidP="008376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6BC95A22" w14:textId="1E7526A9" w:rsidTr="00D74D1C">
        <w:trPr>
          <w:trHeight w:hRule="exact" w:val="8379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62A08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7483B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Символический знак в современной жизни.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AB250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7675B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4BBB0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14087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562F7" w14:textId="77777777" w:rsidR="00D74D1C" w:rsidRPr="00A448DF" w:rsidRDefault="00D74D1C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значение государственной символики и роль художника в её разработке.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Разъяснять смысловое значение изобразительно-декоративных элементов в государственной символике и в гербе родного города.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 происхождении и традициях геральдики.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Разрабатывать эскиз личной семейной эмблемы или эмблемы класса, школы, кружка дополнительного образования.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CC21DDF" w14:textId="77777777" w:rsidR="00D74D1C" w:rsidRDefault="00D74D1C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</w:p>
          <w:p w14:paraId="43929B76" w14:textId="5E00AD2E" w:rsidR="00F0460B" w:rsidRPr="00A448DF" w:rsidRDefault="00F0460B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8DE3D" w14:textId="7ABE3136" w:rsidR="00D74D1C" w:rsidRPr="00603418" w:rsidRDefault="0060341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46C3D9AE" w14:textId="777056A0" w:rsidTr="00D74D1C">
        <w:trPr>
          <w:trHeight w:hRule="exact" w:val="3125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3B294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6A4B8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 современных улиц и помещений.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9EF39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B4960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AE8C1" w14:textId="77777777" w:rsidR="00D74D1C" w:rsidRPr="00A448DF" w:rsidRDefault="00D74D1C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FF7C6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14198" w14:textId="77777777" w:rsidR="00D74D1C" w:rsidRPr="00A448DF" w:rsidRDefault="00D74D1C" w:rsidP="008376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Обнаруживать украшения на улицах родного города и рассказывать о них.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зачем люди в праздник украшают окружение и себя.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C0E35D1" w14:textId="7572749F" w:rsidR="00D74D1C" w:rsidRPr="00F0460B" w:rsidRDefault="00D74D1C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опрос. </w:t>
            </w:r>
            <w:r w:rsidR="00F0460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B83F39" w14:textId="6D72D6CE" w:rsidR="00D74D1C" w:rsidRPr="00603418" w:rsidRDefault="0060341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74D1C" w:rsidRPr="00A448DF" w14:paraId="33A8B63F" w14:textId="48C18D67" w:rsidTr="00D74D1C">
        <w:trPr>
          <w:trHeight w:hRule="exact" w:val="1257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2B396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0775B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FAD2F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3B6B8" w14:textId="77777777" w:rsidR="00D74D1C" w:rsidRPr="00A448DF" w:rsidRDefault="00D74D1C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059819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5A8375" w14:textId="77777777" w:rsidR="00D74D1C" w:rsidRPr="00A448DF" w:rsidRDefault="00D74D1C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646D72" w14:textId="77777777" w:rsidR="00380828" w:rsidRPr="00524E4F" w:rsidRDefault="00380828" w:rsidP="00380828">
      <w:pPr>
        <w:jc w:val="center"/>
        <w:rPr>
          <w:lang w:val="ru-RU"/>
        </w:rPr>
      </w:pPr>
    </w:p>
    <w:p w14:paraId="45CDF90B" w14:textId="39938513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64F534" w14:textId="1B1FBAC9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4D8444" w14:textId="57D7F6F9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2A993C" w14:textId="6445400D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B727D6" w14:textId="77777777" w:rsidR="00380828" w:rsidRDefault="00380828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98F995" w14:textId="5AFC717F" w:rsidR="000F6F4E" w:rsidRDefault="000F6F4E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9AEE14" w14:textId="4FAC400B" w:rsidR="00D74D1C" w:rsidRDefault="00D74D1C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21CA7A" w14:textId="1161740E" w:rsidR="00D74D1C" w:rsidRDefault="00D74D1C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ADE65F" w14:textId="446BA793" w:rsidR="00D74D1C" w:rsidRDefault="00D74D1C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11512C" w14:textId="77777777" w:rsidR="00D74D1C" w:rsidRDefault="00D74D1C" w:rsidP="00524E4F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DA12E0" w14:textId="218B1EF0" w:rsidR="000F6F4E" w:rsidRPr="00A448DF" w:rsidRDefault="000F6F4E" w:rsidP="000F6F4E"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448D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ТЕМАТИЧЕСКОЕ ПЛАНИРОВАНИЕ </w:t>
      </w:r>
      <w:bookmarkStart w:id="0" w:name="_Hlk144333823"/>
      <w:r w:rsidRPr="00A448D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МОДУЛЯ «ЖИВОПИСЬ, ГРАФИКА, СКУЛЬПТУРА»</w:t>
      </w:r>
      <w:r w:rsidR="00380828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 6 КЛАСС</w:t>
      </w:r>
    </w:p>
    <w:tbl>
      <w:tblPr>
        <w:tblW w:w="1019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2400"/>
        <w:gridCol w:w="1276"/>
        <w:gridCol w:w="1842"/>
      </w:tblGrid>
      <w:tr w:rsidR="000F6F4E" w:rsidRPr="00A448DF" w14:paraId="7B4C1687" w14:textId="77777777" w:rsidTr="00603418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bookmarkEnd w:id="0"/>
          <w:p w14:paraId="0012D5F9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76694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1733A7" w14:textId="62B025C4" w:rsidR="000F6F4E" w:rsidRPr="00D75FE3" w:rsidRDefault="00D75FE3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66E8" w14:textId="12A6736F" w:rsidR="000F6F4E" w:rsidRPr="00D75FE3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9B8EE" w14:textId="208E56EA" w:rsidR="000F6F4E" w:rsidRPr="00D75FE3" w:rsidRDefault="00D75FE3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87CF8" w14:textId="6A7EF350" w:rsidR="000F6F4E" w:rsidRPr="00D75FE3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Виды, формы контроля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F0F56" w14:textId="598C5696" w:rsidR="000F6F4E" w:rsidRPr="00D75FE3" w:rsidRDefault="00D75FE3" w:rsidP="000F6F4E">
            <w:pPr>
              <w:autoSpaceDE w:val="0"/>
              <w:autoSpaceDN w:val="0"/>
              <w:spacing w:before="78" w:after="0" w:line="245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Электронные образовательные ресурсы</w:t>
            </w:r>
          </w:p>
        </w:tc>
      </w:tr>
      <w:tr w:rsidR="000F6F4E" w:rsidRPr="00A448DF" w14:paraId="795C8C0E" w14:textId="77777777" w:rsidTr="00603418">
        <w:trPr>
          <w:cantSplit/>
          <w:trHeight w:hRule="exact" w:val="113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3367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C1B8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7CE59EBC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10078BE9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0C8F15A2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683D8CDD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F026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B0EF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6D1B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4E" w:rsidRPr="00D74D1C" w14:paraId="40105574" w14:textId="77777777" w:rsidTr="00603418">
        <w:trPr>
          <w:trHeight w:hRule="exact" w:val="348"/>
        </w:trPr>
        <w:tc>
          <w:tcPr>
            <w:tcW w:w="101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600F9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Общие сведения о видах искусства</w:t>
            </w:r>
          </w:p>
        </w:tc>
      </w:tr>
      <w:tr w:rsidR="000F6F4E" w:rsidRPr="00D75FE3" w14:paraId="45A40C0B" w14:textId="77777777" w:rsidTr="00D75FE3">
        <w:trPr>
          <w:trHeight w:hRule="exact" w:val="92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B2CDD" w14:textId="77777777" w:rsidR="000F6F4E" w:rsidRPr="00A448DF" w:rsidRDefault="000F6F4E" w:rsidP="000F6F4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4FF70" w14:textId="77777777" w:rsidR="000F6F4E" w:rsidRPr="00A448DF" w:rsidRDefault="000F6F4E" w:rsidP="000F6F4E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Искусство — его виды и их роль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84DC4" w14:textId="77777777" w:rsidR="000F6F4E" w:rsidRPr="00A448DF" w:rsidRDefault="000F6F4E" w:rsidP="000F6F4E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C4F7D" w14:textId="77777777" w:rsidR="000F6F4E" w:rsidRPr="00A448DF" w:rsidRDefault="000F6F4E" w:rsidP="000F6F4E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C24ED9" w14:textId="77777777" w:rsidR="000F6F4E" w:rsidRPr="00A448DF" w:rsidRDefault="000F6F4E" w:rsidP="000F6F4E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7859E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DCD5F" w14:textId="77777777" w:rsidR="000F6F4E" w:rsidRPr="00A448DF" w:rsidRDefault="000F6F4E" w:rsidP="000F6F4E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Называть пространственные и временные виды искусства.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в чём состоит различие временных и пространственных видов искусства.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три группы пространственных искусств: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изобразительные, конструктивные и декоративные, объяснять их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различное назначение в жизни людей.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определять, к какому виду искусства относится произведение.</w:t>
            </w:r>
          </w:p>
          <w:p w14:paraId="4EACA095" w14:textId="77777777" w:rsidR="000F6F4E" w:rsidRPr="00A448DF" w:rsidRDefault="000F6F4E" w:rsidP="000F6F4E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рассуждать о роли зрителя в жизни искусства, о зрительских умениях, зрительской культуре и творческой деятельности зрителя.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9639F" w14:textId="05D456EB" w:rsidR="000F6F4E" w:rsidRPr="00A448DF" w:rsidRDefault="00D75FE3" w:rsidP="000F6F4E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86700" w14:textId="446E0387" w:rsidR="00D75FE3" w:rsidRPr="00A448DF" w:rsidRDefault="00D75FE3" w:rsidP="00D75FE3">
            <w:pPr>
              <w:autoSpaceDE w:val="0"/>
              <w:autoSpaceDN w:val="0"/>
              <w:spacing w:before="20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5F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https://virtual.arts-museum.ru/data/vtours/main/index.html?lp=1fl_hall&amp;lang=ru</w:t>
            </w:r>
          </w:p>
        </w:tc>
      </w:tr>
      <w:tr w:rsidR="000F6F4E" w:rsidRPr="00D74D1C" w14:paraId="558CCB8F" w14:textId="77777777" w:rsidTr="00603418">
        <w:trPr>
          <w:trHeight w:hRule="exact" w:val="401"/>
        </w:trPr>
        <w:tc>
          <w:tcPr>
            <w:tcW w:w="101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EDFC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Язык изобразительного искусства и его выразительные средства</w:t>
            </w:r>
          </w:p>
        </w:tc>
      </w:tr>
      <w:tr w:rsidR="000F6F4E" w:rsidRPr="00A448DF" w14:paraId="51E011C5" w14:textId="77777777" w:rsidTr="00D75FE3">
        <w:trPr>
          <w:trHeight w:hRule="exact" w:val="68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A121B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55187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Живописные,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графические 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скульптурные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материалы и их особые свойства.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578F6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E7C2A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BE2867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0ECC2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7932F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Называть и характеризовать традиционные художественные материалы для графики, живописи, скульптуры при восприятии художественных произведений.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выразительные особенности различных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художественных материалов при создании художественного образа.</w:t>
            </w:r>
          </w:p>
          <w:p w14:paraId="5C466191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материала в создании художественного образа.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9DC4F" w14:textId="157FDA66" w:rsidR="000F6F4E" w:rsidRPr="00A448DF" w:rsidRDefault="00D75FE3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57400" w14:textId="2EF70EB8" w:rsidR="0025417A" w:rsidRPr="00A448DF" w:rsidRDefault="0025417A" w:rsidP="000F6F4E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A448DF" w14:paraId="1526F5D8" w14:textId="77777777" w:rsidTr="00D75FE3">
        <w:trPr>
          <w:trHeight w:hRule="exact" w:val="77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69061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D9C9A" w14:textId="77777777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Рисунок — основа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изобразительного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искусства и мастерства художника.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D7EBD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3D461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875E2A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42B54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F0698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виды рисунка по их целям и художественным задачам.</w:t>
            </w:r>
          </w:p>
          <w:p w14:paraId="035CA254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Участвовать в обсуждении выразительности и художественности различных видов рисунков мастеров.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начальными навыками рисунка с натуры.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Учиться рассматривать, сравнивать и обобщать пространственные формы.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навыками композиции в рисунке, размещения рисунка в листе.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навыками работы графическими материалами.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C3155" w14:textId="27D1D7F4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D41EE" w14:textId="21E3B6BC" w:rsidR="000F6F4E" w:rsidRPr="00A448DF" w:rsidRDefault="0025417A" w:rsidP="000F6F4E">
            <w:pPr>
              <w:autoSpaceDE w:val="0"/>
              <w:autoSpaceDN w:val="0"/>
              <w:spacing w:before="78" w:after="0" w:line="245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D74D1C" w14:paraId="2EAE6302" w14:textId="77777777" w:rsidTr="00D75FE3">
        <w:trPr>
          <w:trHeight w:hRule="exact" w:val="48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223A8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EA2BF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Выразите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льные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возможности линии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6547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4878C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6B0BF8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17F2E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8E453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линейные рисунки известных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художников.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различные виды линейных рисунков.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что такое ритм и его значение в создании изобразительного образа.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линейный рисунок на заданную тему.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C0B1B" w14:textId="5489C734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30B8A" w14:textId="686A56D5" w:rsidR="000F6F4E" w:rsidRPr="00A448DF" w:rsidRDefault="0025417A" w:rsidP="000F6F4E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D74D1C" w14:paraId="5257ADD9" w14:textId="77777777" w:rsidTr="00D75FE3">
        <w:trPr>
          <w:trHeight w:hRule="exact" w:val="42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90E34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2CFDD" w14:textId="77777777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Тёмное — светлое —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тональные отношения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D0536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DBDBD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4D4BC52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98CA0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4B31D" w14:textId="77777777" w:rsidR="000F6F4E" w:rsidRPr="00A448DF" w:rsidRDefault="000F6F4E" w:rsidP="000F6F4E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Овладеть представлениями о пятне как об одном из основных средств изображения.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понятия «тон», «тональная шкала», «тональные отношения», «тональный контраст».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практические навыки изображения карандашами разной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жёсткости.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822F9" w14:textId="5163EA4D" w:rsidR="000F6F4E" w:rsidRPr="00D75FE3" w:rsidRDefault="00D75FE3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7CBF1" w14:textId="0ABA0C7F" w:rsidR="000F6F4E" w:rsidRPr="00A448DF" w:rsidRDefault="0025417A" w:rsidP="000F6F4E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https://resh.edu.ru </w:t>
            </w:r>
            <w:r w:rsidR="000F6F4E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«Пятно, его выразительные </w:t>
            </w:r>
            <w:r w:rsidR="000F6F4E"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0F6F4E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возможности» </w:t>
            </w:r>
          </w:p>
        </w:tc>
      </w:tr>
      <w:tr w:rsidR="000F6F4E" w:rsidRPr="00A448DF" w14:paraId="37434306" w14:textId="77777777" w:rsidTr="00D75FE3">
        <w:trPr>
          <w:trHeight w:hRule="exact" w:val="60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53AB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B6DDB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Основы цветоведения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23471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28A47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EF744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B8668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FFE5F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значения понятий «основные цвета», «составные цвета», «дополнительные цвета».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физическую природу цвета.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цветовой круг как таблицу основных цветовых отношений.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основные и составные цвета.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дополнительные цвета.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навыком составления разных оттенков цвета.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E845C" w14:textId="45ACA27D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8B561" w14:textId="63E08C2D" w:rsidR="000F6F4E" w:rsidRPr="00A448DF" w:rsidRDefault="000F6F4E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https://resh.edu.ru/subject/lesson/78 78/main/308915/</w:t>
            </w:r>
          </w:p>
        </w:tc>
      </w:tr>
      <w:tr w:rsidR="000F6F4E" w:rsidRPr="00D74D1C" w14:paraId="3ED925B1" w14:textId="77777777" w:rsidTr="00D75FE3">
        <w:trPr>
          <w:trHeight w:hRule="exact" w:val="5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F0F87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3796D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Цвет как выразительное средство в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изобразительном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5F3BB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4426C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9512E2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24649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F44B9" w14:textId="77777777" w:rsidR="000F6F4E" w:rsidRPr="00A448DF" w:rsidRDefault="000F6F4E" w:rsidP="000F6F4E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понятия «цветовые отношения», «тёплые и холодные цвета», «цветовой контраст», «локальный цвет».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навыком колористического восприятия художественных произведений.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Проводить эстетический анализ произведений живописи.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навыками живописного изображения.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C3DC2" w14:textId="3DAAE2D3" w:rsidR="000F6F4E" w:rsidRPr="00A448DF" w:rsidRDefault="00D75FE3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9F911" w14:textId="31653E69" w:rsidR="000F6F4E" w:rsidRPr="00A448DF" w:rsidRDefault="000F6F4E" w:rsidP="000F6F4E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="0025417A"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https://resh.edu.ru</w:t>
            </w:r>
          </w:p>
          <w:p w14:paraId="0AC4E6DB" w14:textId="0207349F" w:rsidR="000F6F4E" w:rsidRPr="00A448DF" w:rsidRDefault="000F6F4E" w:rsidP="000F6F4E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«Цвет. Основы цветоведения»</w:t>
            </w:r>
            <w:r w:rsid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F6F4E" w:rsidRPr="00D74D1C" w14:paraId="7137C227" w14:textId="77777777" w:rsidTr="00D75FE3">
        <w:trPr>
          <w:trHeight w:hRule="exact" w:val="51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7D1BE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622B8" w14:textId="77777777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Выразительные средства скульптуры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EA543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6F2EC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E2440B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91AA8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095DD" w14:textId="77777777" w:rsidR="000F6F4E" w:rsidRPr="00A448DF" w:rsidRDefault="000F6F4E" w:rsidP="000F6F4E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основные виды скульптурных изображений и их назначение в жизни людей.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основные скульптурные материалы в произведениях искусства.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навыки создания художественной выразительности в объёмном изображении.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242C8" w14:textId="54161D5E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8EA78" w14:textId="42E86E40" w:rsidR="000F6F4E" w:rsidRPr="00A448DF" w:rsidRDefault="0025417A" w:rsidP="000F6F4E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  <w:r w:rsidR="000F6F4E"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https://pushkinmuseum.art/media/virtual/</w:t>
            </w:r>
          </w:p>
        </w:tc>
      </w:tr>
    </w:tbl>
    <w:p w14:paraId="032033BB" w14:textId="77777777" w:rsidR="000F6F4E" w:rsidRPr="00A448DF" w:rsidRDefault="000F6F4E" w:rsidP="000F6F4E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D2D3B" w14:textId="77777777" w:rsidR="000F6F4E" w:rsidRPr="00A448DF" w:rsidRDefault="000F6F4E" w:rsidP="000F6F4E">
      <w:pPr>
        <w:rPr>
          <w:rFonts w:ascii="Times New Roman" w:hAnsi="Times New Roman" w:cs="Times New Roman"/>
          <w:sz w:val="24"/>
          <w:szCs w:val="24"/>
          <w:lang w:val="ru-RU"/>
        </w:rPr>
        <w:sectPr w:rsidR="000F6F4E" w:rsidRPr="00A448DF" w:rsidSect="000F6F4E">
          <w:pgSz w:w="11900" w:h="16840" w:orient="landscape"/>
          <w:pgMar w:top="568" w:right="1531" w:bottom="640" w:left="666" w:header="720" w:footer="720" w:gutter="0"/>
          <w:cols w:space="720" w:equalWidth="0">
            <w:col w:w="10071" w:space="0"/>
          </w:cols>
          <w:docGrid w:linePitch="360"/>
        </w:sectPr>
      </w:pPr>
    </w:p>
    <w:p w14:paraId="486CEEED" w14:textId="77777777" w:rsidR="000F6F4E" w:rsidRPr="00A448DF" w:rsidRDefault="000F6F4E" w:rsidP="000F6F4E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19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2400"/>
        <w:gridCol w:w="1276"/>
        <w:gridCol w:w="1842"/>
      </w:tblGrid>
      <w:tr w:rsidR="000F6F4E" w:rsidRPr="00A448DF" w14:paraId="50FBC64E" w14:textId="77777777" w:rsidTr="00D75FE3">
        <w:trPr>
          <w:trHeight w:hRule="exact" w:val="41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6D74D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E6E08" w14:textId="77777777" w:rsidR="000F6F4E" w:rsidRPr="00A448DF" w:rsidRDefault="000F6F4E" w:rsidP="000F6F4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Жанровая система в изобразительном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FE034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906A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72083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313DA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D9087" w14:textId="77777777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понятие «жанры в изобразительном искусстве».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Перечислять жанры изобразительного искусства.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разницу между предметом изображения и содержанием произведения искусства.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E481C" w14:textId="628C81F9" w:rsidR="000F6F4E" w:rsidRPr="00D75FE3" w:rsidRDefault="00D75FE3" w:rsidP="000F6F4E">
            <w:pPr>
              <w:autoSpaceDE w:val="0"/>
              <w:autoSpaceDN w:val="0"/>
              <w:spacing w:before="78" w:after="0" w:line="230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13570" w14:textId="2A9D111F" w:rsidR="000F6F4E" w:rsidRPr="00A448DF" w:rsidRDefault="0025417A" w:rsidP="000F6F4E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A448DF" w14:paraId="48088B83" w14:textId="77777777" w:rsidTr="00D75FE3">
        <w:trPr>
          <w:trHeight w:hRule="exact" w:val="429"/>
        </w:trPr>
        <w:tc>
          <w:tcPr>
            <w:tcW w:w="101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37626" w14:textId="0305B2EF" w:rsidR="000F6F4E" w:rsidRPr="00F0460B" w:rsidRDefault="00F0460B" w:rsidP="000F6F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</w:t>
            </w:r>
            <w:r w:rsidR="000F6F4E"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Натюрморт</w:t>
            </w:r>
          </w:p>
        </w:tc>
      </w:tr>
      <w:tr w:rsidR="000F6F4E" w:rsidRPr="00D74D1C" w14:paraId="26F25AC3" w14:textId="77777777" w:rsidTr="00D75FE3">
        <w:trPr>
          <w:trHeight w:hRule="exact" w:val="822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CF629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C4701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Изображение объёмного предмета на плоскости листа.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CCF78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03432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6F108B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A8F0B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E7E14" w14:textId="77777777" w:rsidR="000F6F4E" w:rsidRPr="00A448DF" w:rsidRDefault="000F6F4E" w:rsidP="000F6F4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об изображении предметного мира в истории искусства и о появлении жанра натюрморта в европейском 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отечественном искусстве.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перспективы при рисовании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геометрических тел.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Линейное построение предмета в пространстве.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Освоить правила перспективных сокращений.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Изображать окружности в перспективе.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Рисовать геометрические тела на основе правил линейной перспективы.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77A05" w14:textId="0C02152A" w:rsidR="000F6F4E" w:rsidRPr="00A448DF" w:rsidRDefault="00D75FE3" w:rsidP="000F6F4E">
            <w:pPr>
              <w:autoSpaceDE w:val="0"/>
              <w:autoSpaceDN w:val="0"/>
              <w:spacing w:before="76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0C07F" w14:textId="2131099F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https://rusmuseumvrm.ru/data/event 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s/2021/08/chto_takoe_natyurmort/i ndex.php </w:t>
            </w:r>
          </w:p>
          <w:p w14:paraId="1065A833" w14:textId="714AE64F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«Изображение объёмного предмета на плоскости» </w:t>
            </w:r>
          </w:p>
        </w:tc>
      </w:tr>
      <w:tr w:rsidR="000F6F4E" w:rsidRPr="00D74D1C" w14:paraId="434AFB78" w14:textId="77777777" w:rsidTr="00D75FE3">
        <w:trPr>
          <w:trHeight w:hRule="exact" w:val="48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0A117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0B650" w14:textId="65B5F5A1" w:rsidR="000F6F4E" w:rsidRPr="00F0460B" w:rsidRDefault="00F0460B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Конструкция предмета сложной формы.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EF56D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A32A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F7467B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7AD87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913DE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Выявлять конструкцию предмета через соотношение простых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геометрических фигур.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Рисовать сложную форму предмета (силуэт) как соотношение простых геометрических фигур, соблюдая их пропорции.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Рисовать конструкции из нескольких геометрических тел разной формы.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C275B" w14:textId="702FD2CE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EA3B4" w14:textId="77777777" w:rsidR="000F6F4E" w:rsidRPr="00A448DF" w:rsidRDefault="000F6F4E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(фрагмент)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5" w:history="1"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subject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lesson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/78 82/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main</w:t>
              </w:r>
              <w:r w:rsidRPr="00A448DF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/277401/</w:t>
              </w:r>
            </w:hyperlink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0F6F4E" w:rsidRPr="00D74D1C" w14:paraId="165D4732" w14:textId="77777777" w:rsidTr="00D75FE3">
        <w:trPr>
          <w:trHeight w:hRule="exact" w:val="15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E0496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2A7BC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Свет и тень. Правила светотеневого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изображения предмета.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9CECE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FAA40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C32500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F6357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2E1A3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понятия «свет», «блик», «полутень», «собственная тень», «рефлекс», «падающая тень».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Освоить правила графического изображения объёмного тела с разделением его формы на освещённую и теневую стороны.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70CAD" w14:textId="27CA3D39" w:rsidR="000F6F4E" w:rsidRPr="00A448DF" w:rsidRDefault="00D75FE3" w:rsidP="000F6F4E">
            <w:pPr>
              <w:autoSpaceDE w:val="0"/>
              <w:autoSpaceDN w:val="0"/>
              <w:spacing w:before="76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8A34C" w14:textId="2A3CA719" w:rsidR="000F6F4E" w:rsidRPr="00A448DF" w:rsidRDefault="0025417A" w:rsidP="000F6F4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="000F6F4E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«Свет и тень»</w:t>
            </w:r>
            <w:r w:rsidR="000F6F4E"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0F6F4E" w:rsidRPr="0025417A" w14:paraId="7BE1464B" w14:textId="77777777" w:rsidTr="00D75FE3">
        <w:trPr>
          <w:trHeight w:hRule="exact" w:val="87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0FF91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90C35" w14:textId="41379AD6" w:rsidR="000F6F4E" w:rsidRPr="00F0460B" w:rsidRDefault="00F0460B" w:rsidP="000F6F4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Рисунок натюрморта графическими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61F6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E82B6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495BFB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A7A30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E3A4A" w14:textId="77777777" w:rsidR="000F6F4E" w:rsidRPr="00A448DF" w:rsidRDefault="000F6F4E" w:rsidP="000F6F4E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Освоить первичные умения графического изображения натюрморта с натуры или по представлению.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навыками размещения изображения на листе,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пропорционального соотношения предметов в изображении натюрморта.</w:t>
            </w:r>
          </w:p>
          <w:p w14:paraId="46DEDADC" w14:textId="77777777" w:rsidR="000F6F4E" w:rsidRPr="00A448DF" w:rsidRDefault="000F6F4E" w:rsidP="000F6F4E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навыками графического рисунка и опытом создания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творческого натюрморта в графических техниках.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Узнать об особенностях графических техник.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F09AD" w14:textId="0259A5E8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3374C" w14:textId="01BA7CF0" w:rsidR="0025417A" w:rsidRPr="00A448DF" w:rsidRDefault="0025417A" w:rsidP="0025417A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</w:t>
            </w:r>
            <w:r w:rsidR="000F6F4E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Натюрморт графическими материалами </w:t>
            </w:r>
          </w:p>
          <w:p w14:paraId="028D256C" w14:textId="2CE0F335" w:rsidR="000F6F4E" w:rsidRPr="00A448DF" w:rsidRDefault="000F6F4E" w:rsidP="000F6F4E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C52B5F2" w14:textId="77777777" w:rsidR="000F6F4E" w:rsidRPr="00A448DF" w:rsidRDefault="000F6F4E" w:rsidP="000F6F4E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C1AB158" w14:textId="77777777" w:rsidR="000F6F4E" w:rsidRPr="00A448DF" w:rsidRDefault="000F6F4E" w:rsidP="000F6F4E">
      <w:pPr>
        <w:rPr>
          <w:rFonts w:ascii="Times New Roman" w:hAnsi="Times New Roman" w:cs="Times New Roman"/>
          <w:sz w:val="24"/>
          <w:szCs w:val="24"/>
          <w:lang w:val="ru-RU"/>
        </w:rPr>
        <w:sectPr w:rsidR="000F6F4E" w:rsidRPr="00A448DF" w:rsidSect="000F6F4E">
          <w:type w:val="continuous"/>
          <w:pgSz w:w="11900" w:h="16840" w:orient="landscape"/>
          <w:pgMar w:top="666" w:right="1531" w:bottom="640" w:left="666" w:header="720" w:footer="720" w:gutter="0"/>
          <w:cols w:space="720" w:equalWidth="0">
            <w:col w:w="10071" w:space="0"/>
          </w:cols>
          <w:docGrid w:linePitch="360"/>
        </w:sectPr>
      </w:pPr>
    </w:p>
    <w:p w14:paraId="07127229" w14:textId="77777777" w:rsidR="000F6F4E" w:rsidRPr="00A448DF" w:rsidRDefault="000F6F4E" w:rsidP="000F6F4E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11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2400"/>
        <w:gridCol w:w="1276"/>
        <w:gridCol w:w="1758"/>
      </w:tblGrid>
      <w:tr w:rsidR="000F6F4E" w:rsidRPr="00D74D1C" w14:paraId="450BA9FF" w14:textId="77777777" w:rsidTr="0025417A">
        <w:trPr>
          <w:trHeight w:hRule="exact" w:val="5231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245AA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7827D" w14:textId="3EB15E49" w:rsidR="000F6F4E" w:rsidRPr="00F0460B" w:rsidRDefault="00F0460B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Живописное изображение натюрморта.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5FFA7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D8873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989B5D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D14BA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10A86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выразительные возможности цвета в построении образа изображения.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Проводить эстетический анализ произведений художников-живописцев.</w:t>
            </w:r>
          </w:p>
          <w:p w14:paraId="5BDD802F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B6C2E" w14:textId="1BC61DCE" w:rsidR="000F6F4E" w:rsidRPr="00A448DF" w:rsidRDefault="00D75FE3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20A23" w14:textId="6B86D0A1" w:rsidR="000F6F4E" w:rsidRPr="00A448DF" w:rsidRDefault="0025417A" w:rsidP="000F6F4E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https://muzeumartreut.ru/mainfiles/031121_pod-znakom-akvareli</w:t>
            </w:r>
          </w:p>
        </w:tc>
      </w:tr>
      <w:tr w:rsidR="000F6F4E" w:rsidRPr="00A448DF" w14:paraId="77ED7287" w14:textId="77777777" w:rsidTr="000F6F4E">
        <w:trPr>
          <w:trHeight w:hRule="exact" w:val="419"/>
        </w:trPr>
        <w:tc>
          <w:tcPr>
            <w:tcW w:w="101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567D6" w14:textId="29AF5FC1" w:rsidR="000F6F4E" w:rsidRPr="00F0460B" w:rsidRDefault="00F0460B" w:rsidP="000F6F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</w:t>
            </w:r>
            <w:r w:rsidR="000F6F4E"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Портрет</w:t>
            </w:r>
          </w:p>
        </w:tc>
      </w:tr>
      <w:tr w:rsidR="000F6F4E" w:rsidRPr="00D74D1C" w14:paraId="0F23C725" w14:textId="77777777" w:rsidTr="0025417A">
        <w:trPr>
          <w:trHeight w:hRule="exact" w:val="155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F938F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CD227" w14:textId="77777777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Портретный жанр в истории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71017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107BD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82BF24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BADFB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E5139" w14:textId="77777777" w:rsidR="000F6F4E" w:rsidRPr="00A448DF" w:rsidRDefault="000F6F4E" w:rsidP="000F6F4E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художественного восприятия произведений искусства портретного жанра великих художников разных эпох.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 портретном изображении человека в разные эпохи.</w:t>
            </w:r>
          </w:p>
          <w:p w14:paraId="02FEC5C9" w14:textId="77777777" w:rsidR="000F6F4E" w:rsidRPr="00A448DF" w:rsidRDefault="000F6F4E" w:rsidP="000F6F4E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произведения и называть имена нескольких великих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европейских портретистов (Леонардо да Винчи, Рафаэль, Микеланджело, Рембрандт и др.).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Рассказывать об особенностях жанра портрета в русском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изобразительном искусстве и выявлять их. Называть имена и узнавать произведения великих художников-портретистов (В. Боровиковский, А. Венецианов, О. Кипренский, В. Тропинин, К. Брюллов, И. Крамской, И. Репин, В. Суриков, В. Серов и др.).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жанре портрета в искусстве ХХ в.: западном и отечественном.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66DD7" w14:textId="35CFFFB2" w:rsidR="000F6F4E" w:rsidRPr="00D75FE3" w:rsidRDefault="00D75FE3" w:rsidP="000F6F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39A80" w14:textId="72020CFD" w:rsidR="000F6F4E" w:rsidRPr="00A448DF" w:rsidRDefault="000F6F4E" w:rsidP="000F6F4E">
            <w:pPr>
              <w:autoSpaceDE w:val="0"/>
              <w:autoSpaceDN w:val="0"/>
              <w:spacing w:after="0" w:line="252" w:lineRule="auto"/>
              <w:ind w:left="7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rusmuseumvrm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ru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data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events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/2021/11/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chto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_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takoe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_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portret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index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 xml:space="preserve">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Php</w:t>
            </w:r>
          </w:p>
          <w:p w14:paraId="22FAEB5B" w14:textId="53B935C7" w:rsidR="000F6F4E" w:rsidRPr="00A448DF" w:rsidRDefault="000F6F4E" w:rsidP="000F6F4E">
            <w:pPr>
              <w:autoSpaceDE w:val="0"/>
              <w:autoSpaceDN w:val="0"/>
              <w:spacing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«Образ человека – главная тема в искусстве» </w:t>
            </w:r>
          </w:p>
        </w:tc>
      </w:tr>
      <w:tr w:rsidR="000F6F4E" w:rsidRPr="0025417A" w14:paraId="23CCA7C4" w14:textId="77777777" w:rsidTr="0025417A">
        <w:trPr>
          <w:trHeight w:hRule="exact" w:val="59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B9C0C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E6EBE" w14:textId="04AB91E0" w:rsidR="000F6F4E" w:rsidRPr="00A448DF" w:rsidRDefault="00F0460B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Конструкция головы человека</w:t>
            </w:r>
            <w:r w:rsidR="000F6F4E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B6EEE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B5656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BBEBB9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EE0D1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365C7" w14:textId="77777777" w:rsidR="000F6F4E" w:rsidRPr="00A448DF" w:rsidRDefault="000F6F4E" w:rsidP="000F6F4E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бесконечности индивидуальных особенностей при общих закономерностях строения головы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45172" w14:textId="7051C236" w:rsidR="000F6F4E" w:rsidRPr="00A448DF" w:rsidRDefault="00D75FE3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8E99E" w14:textId="77777777" w:rsidR="0025417A" w:rsidRDefault="0025417A" w:rsidP="000F6F4E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  <w:p w14:paraId="27293FA1" w14:textId="516AF514" w:rsidR="000F6F4E" w:rsidRPr="00A448DF" w:rsidRDefault="000F6F4E" w:rsidP="000F6F4E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«Конструкция головы и её пропорции»</w:t>
            </w:r>
          </w:p>
          <w:p w14:paraId="747ABDB4" w14:textId="6D0B48D6" w:rsidR="000F6F4E" w:rsidRPr="00A448DF" w:rsidRDefault="000F6F4E" w:rsidP="000F6F4E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6F4E" w:rsidRPr="00A448DF" w14:paraId="5E41921D" w14:textId="77777777" w:rsidTr="0025417A">
        <w:trPr>
          <w:trHeight w:hRule="exact" w:val="581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CC9F7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CF8AD" w14:textId="6E5AB2FF" w:rsidR="000F6F4E" w:rsidRPr="00F0460B" w:rsidRDefault="00F0460B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Графический портретный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CC6B5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000F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4A2F833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893E5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E8A17" w14:textId="77777777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человека.</w:t>
            </w:r>
          </w:p>
          <w:p w14:paraId="32345C4A" w14:textId="77777777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Приобрести опыт графического портретного изображения как нового для себя видения индивидуальности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544BF" w14:textId="6CB15F29" w:rsidR="000F6F4E" w:rsidRPr="00A448DF" w:rsidRDefault="00D75FE3" w:rsidP="000F6F4E">
            <w:pPr>
              <w:autoSpaceDE w:val="0"/>
              <w:autoSpaceDN w:val="0"/>
              <w:spacing w:before="78" w:after="0" w:line="247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B2044" w14:textId="0B225A72" w:rsidR="000F6F4E" w:rsidRPr="00A448DF" w:rsidRDefault="0025417A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A448DF" w14:paraId="0E98D6D9" w14:textId="77777777" w:rsidTr="0025417A">
        <w:trPr>
          <w:trHeight w:hRule="exact" w:val="269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F5255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5.4.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63AA7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Свет и тень в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изображении головы человека.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50636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C34E3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A5B830" w14:textId="77777777" w:rsidR="000F6F4E" w:rsidRPr="00A448DF" w:rsidRDefault="000F6F4E" w:rsidP="000F6F4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7ED77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DDAE0" w14:textId="77777777" w:rsidR="000F6F4E" w:rsidRPr="00A448DF" w:rsidRDefault="000F6F4E" w:rsidP="000F6F4E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портретного образа.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 изменения образа человека в зависимости от изменения положения источника освещения.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зарисовок разного освещения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2ABC0" w14:textId="58CE54D8" w:rsidR="000F6F4E" w:rsidRPr="00A448DF" w:rsidRDefault="00D75FE3" w:rsidP="000F6F4E">
            <w:pPr>
              <w:autoSpaceDE w:val="0"/>
              <w:autoSpaceDN w:val="0"/>
              <w:spacing w:before="76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3BF90" w14:textId="1F7D6120" w:rsidR="000F6F4E" w:rsidRPr="00A448DF" w:rsidRDefault="0025417A" w:rsidP="000F6F4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A448DF" w14:paraId="1B3F854D" w14:textId="77777777" w:rsidTr="0025417A">
        <w:trPr>
          <w:trHeight w:hRule="exact" w:val="524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70D04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5.5.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AFF3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 в скульптуре.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C98C6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DB094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84C170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B30CC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BB4C3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Обрести опыт восприятия скульптурного портрета в работах выдающихся художников-скульпторов.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роль художественных материалов в создании скульптурного портрета.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начальный опыт лепки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26E96" w14:textId="6C17EC27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950DA" w14:textId="34F4A4DB" w:rsidR="000F6F4E" w:rsidRPr="00A448DF" w:rsidRDefault="0025417A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A448DF" w14:paraId="67FBCE69" w14:textId="77777777" w:rsidTr="0025417A">
        <w:trPr>
          <w:trHeight w:hRule="exact" w:val="468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9A719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C58E7" w14:textId="692E2956" w:rsidR="000F6F4E" w:rsidRPr="005D1800" w:rsidRDefault="005D1800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Живописное изображение портрета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B6246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5CE6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2D11D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395E5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A42AB" w14:textId="77777777" w:rsidR="000F6F4E" w:rsidRPr="00A448DF" w:rsidRDefault="000F6F4E" w:rsidP="000F6F4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создания живописного портрета.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роль цвета в создании портретного образа как средства выражения настроения, характера, индивидуальности героя портрета.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C50BE" w14:textId="5C9028AF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272D3" w14:textId="4E63878E" w:rsidR="000F6F4E" w:rsidRPr="00A448DF" w:rsidRDefault="0025417A" w:rsidP="000F6F4E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A448DF" w14:paraId="711B8D1A" w14:textId="77777777" w:rsidTr="000F6F4E">
        <w:trPr>
          <w:trHeight w:hRule="exact" w:val="421"/>
        </w:trPr>
        <w:tc>
          <w:tcPr>
            <w:tcW w:w="10111" w:type="dxa"/>
            <w:gridSpan w:val="9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A701B" w14:textId="1493B97F" w:rsidR="000F6F4E" w:rsidRPr="005D1800" w:rsidRDefault="005D1800" w:rsidP="000F6F4E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</w:t>
            </w:r>
            <w:r w:rsidR="000F6F4E"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Пейзаж</w:t>
            </w:r>
          </w:p>
        </w:tc>
      </w:tr>
      <w:tr w:rsidR="000F6F4E" w:rsidRPr="00A448DF" w14:paraId="02FEEB6E" w14:textId="77777777" w:rsidTr="0025417A">
        <w:trPr>
          <w:trHeight w:hRule="exact" w:val="9643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121B8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772AC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Правила построения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линейной перспективы в изображении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720BA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F5D28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159C59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BF3D9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6ACDE" w14:textId="77777777" w:rsidR="000F6F4E" w:rsidRPr="00A448DF" w:rsidRDefault="000F6F4E" w:rsidP="000F6F4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Сравнивать и различать характер изображения природного пространства в искусстве Древнего мира, Средневековья и Возрождения.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применять на практике рисунка понятия «линия горизонта — низкого и высокого», «точка схода», «перспективные сокращения», «центральная и угловая перспектива».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Обрести практический навык построения линейной перспективы при изображении пространства пейзажа на листе бумаги.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27CBE" w14:textId="45639DCA" w:rsidR="000F6F4E" w:rsidRPr="00A448DF" w:rsidRDefault="00D75FE3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8526C" w14:textId="4819592F" w:rsidR="000F6F4E" w:rsidRPr="00A448DF" w:rsidRDefault="0025417A" w:rsidP="000F6F4E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A448DF" w14:paraId="0318531C" w14:textId="77777777" w:rsidTr="0025417A">
        <w:trPr>
          <w:trHeight w:hRule="exact" w:val="481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A878C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EBC43" w14:textId="2D2E3518" w:rsidR="000F6F4E" w:rsidRPr="005D1800" w:rsidRDefault="005D1800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Правила воздушной перспективы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91BD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ECD75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ACCD5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F78CC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A084A" w14:textId="77777777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Освоить содержание правил воздушной перспективы для изображения пространства пейзажа.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Обрести навыки построения переднего, среднего и дальнего планов при изображении пейзажного пространства.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D0B73" w14:textId="6D83F3DE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D0B53" w14:textId="1C9EB18C" w:rsidR="000F6F4E" w:rsidRPr="00A448DF" w:rsidRDefault="0025417A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</w:p>
        </w:tc>
      </w:tr>
      <w:tr w:rsidR="000F6F4E" w:rsidRPr="0025417A" w14:paraId="5FB38FD3" w14:textId="77777777" w:rsidTr="0025417A">
        <w:trPr>
          <w:trHeight w:hRule="exact" w:val="780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9187C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6.3.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D398C" w14:textId="77777777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изображения разных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состояний природы и её освещения.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57AF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A232D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7454F5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C0C26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B0324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средства художественной выразительности в пейзажах разных состояний природы.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 и характеризовать морские пейзажи И. Айвазовского.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особенности изображения природы в творчестве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импрессионистов и постимпрессионистов.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изображения разных состояний природы в живописном пейзаже.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46727" w14:textId="1E5EF5B5" w:rsidR="000F6F4E" w:rsidRPr="00A448DF" w:rsidRDefault="00D75FE3" w:rsidP="000F6F4E">
            <w:pPr>
              <w:autoSpaceDE w:val="0"/>
              <w:autoSpaceDN w:val="0"/>
              <w:spacing w:before="78" w:after="0" w:line="247" w:lineRule="auto"/>
              <w:ind w:left="72" w:right="-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2A43D" w14:textId="4D8DA5BC" w:rsidR="000F6F4E" w:rsidRPr="00A448DF" w:rsidRDefault="0025417A" w:rsidP="000F6F4E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https://videouroki.net/razrabotki/linieinaia-i-vozdushnaia-pierspiektiva-v-pieizazhie.html</w:t>
            </w:r>
          </w:p>
        </w:tc>
      </w:tr>
    </w:tbl>
    <w:p w14:paraId="06A17F6D" w14:textId="77777777" w:rsidR="000F6F4E" w:rsidRPr="00A448DF" w:rsidRDefault="000F6F4E" w:rsidP="000F6F4E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CA2300B" w14:textId="77777777" w:rsidR="000F6F4E" w:rsidRPr="00A448DF" w:rsidRDefault="000F6F4E" w:rsidP="000F6F4E">
      <w:pPr>
        <w:rPr>
          <w:rFonts w:ascii="Times New Roman" w:hAnsi="Times New Roman" w:cs="Times New Roman"/>
          <w:sz w:val="24"/>
          <w:szCs w:val="24"/>
          <w:lang w:val="ru-RU"/>
        </w:rPr>
        <w:sectPr w:rsidR="000F6F4E" w:rsidRPr="00A448DF" w:rsidSect="000F6F4E">
          <w:type w:val="continuous"/>
          <w:pgSz w:w="11900" w:h="16840" w:orient="landscape"/>
          <w:pgMar w:top="666" w:right="1531" w:bottom="640" w:left="666" w:header="720" w:footer="720" w:gutter="0"/>
          <w:cols w:space="720" w:equalWidth="0">
            <w:col w:w="10071" w:space="0"/>
          </w:cols>
          <w:docGrid w:linePitch="360"/>
        </w:sectPr>
      </w:pPr>
    </w:p>
    <w:p w14:paraId="7519FFB8" w14:textId="77777777" w:rsidR="000F6F4E" w:rsidRPr="00A448DF" w:rsidRDefault="000F6F4E" w:rsidP="000F6F4E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11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567"/>
        <w:gridCol w:w="567"/>
        <w:gridCol w:w="709"/>
        <w:gridCol w:w="1975"/>
        <w:gridCol w:w="425"/>
        <w:gridCol w:w="851"/>
        <w:gridCol w:w="425"/>
        <w:gridCol w:w="1764"/>
      </w:tblGrid>
      <w:tr w:rsidR="000F6F4E" w:rsidRPr="00D74D1C" w14:paraId="530C2589" w14:textId="77777777" w:rsidTr="0025417A">
        <w:trPr>
          <w:trHeight w:hRule="exact" w:val="70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41B13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F6AA9" w14:textId="77777777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Пейзаж в истории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русской живописи и его значение в отечественной культуре.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BCF87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55632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C488213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2D86F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609BF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развитие образа природы в отечественной пейзажной живописи.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имена великих русских живописцев и характеризовать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известные картины А. Венецианова, А. Саврасова, И. Шишкина,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 Левитана.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значении художественного образа отечественного пейзажа в развитии чувства Родины.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Приобрести творческий опыт в создании композиционного живописного пейзажа своей Родины.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09BC3" w14:textId="4AE345FE" w:rsidR="000F6F4E" w:rsidRPr="00A448DF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A74B6" w14:textId="6F849B34" w:rsidR="000F6F4E" w:rsidRPr="00A448DF" w:rsidRDefault="0025417A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 https://rusmuseumvrm.ru</w:t>
            </w:r>
          </w:p>
        </w:tc>
      </w:tr>
      <w:tr w:rsidR="000F6F4E" w:rsidRPr="00A448DF" w14:paraId="623590D4" w14:textId="77777777" w:rsidTr="00D75FE3">
        <w:trPr>
          <w:trHeight w:hRule="exact" w:val="83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8D42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0D9A1" w14:textId="79EC778C" w:rsidR="000F6F4E" w:rsidRPr="00E61D43" w:rsidRDefault="00E61D43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Пейзаж в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9C51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9CCE8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F6AEC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CFC77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E1CBA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средствах выразительности в произведениях графики и образных возможностях графических техник в работах известных мастеров.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навыками наблюдательности, развивая интерес к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окружающему миру и его художественно-поэтическому видению путём создания графических зарисовок.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Приобретать навыки пейзажных зарисовок.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0C797" w14:textId="6A34A5AF" w:rsidR="000F6F4E" w:rsidRPr="00A448DF" w:rsidRDefault="00D75FE3" w:rsidP="000F6F4E">
            <w:pPr>
              <w:autoSpaceDE w:val="0"/>
              <w:autoSpaceDN w:val="0"/>
              <w:spacing w:before="78" w:after="0" w:line="247" w:lineRule="auto"/>
              <w:ind w:left="72" w:right="-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5B24A" w14:textId="1E4AAAB6" w:rsidR="000F6F4E" w:rsidRPr="00A448DF" w:rsidRDefault="0025417A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  <w:r w:rsidR="000F6F4E"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0F6F4E" w:rsidRPr="0025417A" w14:paraId="776761BC" w14:textId="77777777" w:rsidTr="00D75FE3">
        <w:trPr>
          <w:trHeight w:hRule="exact" w:val="780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20DF3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6.6.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E039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Городской пейзаж.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B6E73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90208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9F8E9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F5FED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FD972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развитии жанра городского пейзажа в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изобразительном искусстве.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навыками восприятия образности городского пространства как выражения самобытного лица культуры и истории народа.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новые композиционные навыки, навыки наблюдательной перспективы и ритмической организации плоскости изображения.</w:t>
            </w:r>
          </w:p>
          <w:p w14:paraId="0FC5B5CC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Осознавать роль культурного наследия в городском пространстве, задачи его охраны и сохранения.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BFC3F" w14:textId="71986D21" w:rsidR="000F6F4E" w:rsidRPr="00D75FE3" w:rsidRDefault="00D75FE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8CC03" w14:textId="4431606C" w:rsidR="000F6F4E" w:rsidRPr="00A448DF" w:rsidRDefault="0025417A" w:rsidP="000F6F4E">
            <w:pPr>
              <w:autoSpaceDE w:val="0"/>
              <w:autoSpaceDN w:val="0"/>
              <w:spacing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  <w:r w:rsidR="000F6F4E"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https://rusmuseumvrm.ru/online_resources/virtual_tours/index.php</w:t>
            </w:r>
          </w:p>
        </w:tc>
      </w:tr>
    </w:tbl>
    <w:p w14:paraId="541D508C" w14:textId="77777777" w:rsidR="000F6F4E" w:rsidRPr="00A448DF" w:rsidRDefault="000F6F4E" w:rsidP="000F6F4E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3A7F064" w14:textId="77777777" w:rsidR="000F6F4E" w:rsidRPr="00A448DF" w:rsidRDefault="000F6F4E" w:rsidP="000F6F4E">
      <w:pPr>
        <w:rPr>
          <w:rFonts w:ascii="Times New Roman" w:hAnsi="Times New Roman" w:cs="Times New Roman"/>
          <w:sz w:val="24"/>
          <w:szCs w:val="24"/>
          <w:lang w:val="ru-RU"/>
        </w:rPr>
        <w:sectPr w:rsidR="000F6F4E" w:rsidRPr="00A448DF" w:rsidSect="000F6F4E">
          <w:type w:val="continuous"/>
          <w:pgSz w:w="11900" w:h="16840" w:orient="landscape"/>
          <w:pgMar w:top="666" w:right="1531" w:bottom="640" w:left="666" w:header="720" w:footer="720" w:gutter="0"/>
          <w:cols w:space="720" w:equalWidth="0">
            <w:col w:w="10071" w:space="0"/>
          </w:cols>
          <w:docGrid w:linePitch="360"/>
        </w:sectPr>
      </w:pPr>
    </w:p>
    <w:p w14:paraId="5CBDE486" w14:textId="77777777" w:rsidR="000F6F4E" w:rsidRPr="00A448DF" w:rsidRDefault="000F6F4E" w:rsidP="000F6F4E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5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5"/>
        <w:gridCol w:w="1908"/>
        <w:gridCol w:w="528"/>
        <w:gridCol w:w="567"/>
        <w:gridCol w:w="567"/>
        <w:gridCol w:w="708"/>
        <w:gridCol w:w="1979"/>
        <w:gridCol w:w="1275"/>
        <w:gridCol w:w="2127"/>
      </w:tblGrid>
      <w:tr w:rsidR="000F6F4E" w:rsidRPr="00D74D1C" w14:paraId="792A6ABA" w14:textId="77777777" w:rsidTr="00D75FE3">
        <w:trPr>
          <w:trHeight w:hRule="exact" w:val="415"/>
        </w:trPr>
        <w:tc>
          <w:tcPr>
            <w:tcW w:w="100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4CB5B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7. Бытовой жанр в изобразительном искусстве</w:t>
            </w:r>
          </w:p>
        </w:tc>
      </w:tr>
      <w:tr w:rsidR="000F6F4E" w:rsidRPr="0025417A" w14:paraId="405DA729" w14:textId="77777777" w:rsidTr="00D75FE3">
        <w:trPr>
          <w:trHeight w:hRule="exact" w:val="10775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D4765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8E834" w14:textId="77777777" w:rsidR="000F6F4E" w:rsidRPr="00A448DF" w:rsidRDefault="000F6F4E" w:rsidP="000F6F4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бытовой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жизни людей в традициях искусства разных эпох.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0C5C4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FD6DB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02638D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209D0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F587D" w14:textId="77777777" w:rsidR="000F6F4E" w:rsidRPr="00A448DF" w:rsidRDefault="000F6F4E" w:rsidP="000F6F4E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значение художественного изображения бытовой жизни людей в понимании истории человечества и современной жизни.</w:t>
            </w:r>
          </w:p>
          <w:p w14:paraId="2F628AC7" w14:textId="77777777" w:rsidR="000F6F4E" w:rsidRPr="00A448DF" w:rsidRDefault="000F6F4E" w:rsidP="000F6F4E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народов и эпох.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Осознавать многообразие форм организации жизни и одновременного единства мира людей.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тему, сюжет и содержание в жанровой картине.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Выявлять образ нравственных и ценностных смыслов в жанровой картине.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2C63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 w:right="-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C71CB" w14:textId="77777777" w:rsidR="000F6F4E" w:rsidRDefault="000F6F4E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evg</w:t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-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crystal</w:t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kartiny</w:t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bytovye</w:t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2541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kartiny</w:t>
            </w:r>
            <w:r w:rsidRPr="0025417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  <w:p w14:paraId="382A0DBC" w14:textId="0E4502E3" w:rsidR="0025417A" w:rsidRPr="0025417A" w:rsidRDefault="0025417A" w:rsidP="000F6F4E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4E" w:rsidRPr="00D74D1C" w14:paraId="411DA73A" w14:textId="77777777" w:rsidTr="00D75FE3">
        <w:trPr>
          <w:trHeight w:hRule="exact" w:val="3542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29CC5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51959" w14:textId="57D0D365" w:rsidR="000F6F4E" w:rsidRPr="00E61D43" w:rsidRDefault="00E61D43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A0E66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73931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79FA59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5F13C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480E2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Освоить новые навыки в работе над сюжетной композицией.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композицию как целостность в организации художественных выразительных средств.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14222" w14:textId="2158BD87" w:rsidR="000F6F4E" w:rsidRPr="00E61D43" w:rsidRDefault="00E61D43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F9C72" w14:textId="7336897A" w:rsidR="0025417A" w:rsidRDefault="0025417A" w:rsidP="000F6F4E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6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https://rusmuseumvrm.ru/online_resources/virtual_tours/index.php</w:t>
              </w:r>
            </w:hyperlink>
          </w:p>
          <w:p w14:paraId="4E62D8A2" w14:textId="3B40007D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«Графика сюжетной композиции» </w:t>
            </w:r>
          </w:p>
        </w:tc>
      </w:tr>
      <w:tr w:rsidR="000F6F4E" w:rsidRPr="00D74D1C" w14:paraId="42375BA3" w14:textId="77777777" w:rsidTr="00D75FE3">
        <w:trPr>
          <w:trHeight w:hRule="exact" w:val="431"/>
        </w:trPr>
        <w:tc>
          <w:tcPr>
            <w:tcW w:w="100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536E3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8. Исторический жанр в изобразительном искусстве</w:t>
            </w:r>
          </w:p>
        </w:tc>
      </w:tr>
      <w:tr w:rsidR="000F6F4E" w:rsidRPr="00D74D1C" w14:paraId="0BE9F674" w14:textId="77777777" w:rsidTr="00D75FE3">
        <w:trPr>
          <w:trHeight w:hRule="exact" w:val="7939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34664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063CA" w14:textId="77777777" w:rsidR="000F6F4E" w:rsidRPr="00A448DF" w:rsidRDefault="000F6F4E" w:rsidP="000F6F4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Историческая картина в истории искусства, её особое значение.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100B7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55F7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DD5E15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F2864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D5939" w14:textId="77777777" w:rsidR="000F6F4E" w:rsidRPr="00A448DF" w:rsidRDefault="000F6F4E" w:rsidP="000F6F4E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почему историческая картина понималась как высокий жанр.</w:t>
            </w:r>
          </w:p>
          <w:p w14:paraId="1204B1D5" w14:textId="77777777" w:rsidR="000F6F4E" w:rsidRPr="00A448DF" w:rsidRDefault="000F6F4E" w:rsidP="000F6F4E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почему картины на мифологические и библейские темы относили к историческому жанру.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произведения исторического жанра как идейное и образное выражение значительных событий в истории общества,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воплощение мировоззренческих позиций и идеалов.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6EEDA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 w:right="-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5FD0F" w14:textId="6D94D2EA" w:rsidR="000F6F4E" w:rsidRPr="00A448DF" w:rsidRDefault="0025417A" w:rsidP="000F6F4E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http://www.nbchr.ru/index.php?option=com_content&amp;view=article&amp;id=6445&amp;catid=322&amp;Itemid=483</w:t>
            </w:r>
          </w:p>
        </w:tc>
      </w:tr>
      <w:tr w:rsidR="000F6F4E" w:rsidRPr="00D74D1C" w14:paraId="390855EB" w14:textId="77777777" w:rsidTr="00D75FE3">
        <w:trPr>
          <w:trHeight w:hRule="exact" w:val="6096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076FD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1A041" w14:textId="77777777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Историческая картина в русской живописи.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D9702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706CF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DD204B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CC912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A79A0" w14:textId="77777777" w:rsidR="000F6F4E" w:rsidRPr="00A448DF" w:rsidRDefault="000F6F4E" w:rsidP="000F6F4E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содержание картины К. Брюллова «Последний день Помпеи».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содержание исторических картин, образ народа в творчестве В. Сурикова.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исторический образ России в картинах М. Нестерова, В. Васнецова, А. Рябушкина.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8D0E9" w14:textId="21593305" w:rsidR="000F6F4E" w:rsidRPr="00E61D43" w:rsidRDefault="00E61D43" w:rsidP="000F6F4E">
            <w:pPr>
              <w:autoSpaceDE w:val="0"/>
              <w:autoSpaceDN w:val="0"/>
              <w:spacing w:before="76" w:after="0" w:line="233" w:lineRule="auto"/>
              <w:ind w:left="72" w:right="-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98A37" w14:textId="5874064F" w:rsidR="000F6F4E" w:rsidRPr="00A448DF" w:rsidRDefault="004E4496" w:rsidP="000F6F4E">
            <w:pPr>
              <w:autoSpaceDE w:val="0"/>
              <w:autoSpaceDN w:val="0"/>
              <w:spacing w:before="18" w:after="0" w:line="245" w:lineRule="auto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https://rusmuseum.ru/news/cycle-mini-tours-v-m-akhunov-the-secret-meaning-of-the-famous-paintings-k-bryullov-karl-death-of-ine/</w:t>
            </w:r>
          </w:p>
        </w:tc>
      </w:tr>
      <w:tr w:rsidR="000F6F4E" w:rsidRPr="00D74D1C" w14:paraId="34E56295" w14:textId="77777777" w:rsidTr="00D75FE3">
        <w:trPr>
          <w:trHeight w:hRule="exact" w:val="255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4EE9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8.3.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2D97E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над сюжетной композицией.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EBC86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31D00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3C44F1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DB762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0D863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Разрабатывать эскизы композиции на историческую тему с опорой на сбор материалов по задуманному сюжету.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A00C5" w14:textId="37983851" w:rsidR="000F6F4E" w:rsidRPr="00A448DF" w:rsidRDefault="00E61D43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  <w:r w:rsidR="000F6F4E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C3EE2" w14:textId="3B66C8AB" w:rsidR="000F6F4E" w:rsidRPr="00A448DF" w:rsidRDefault="004E4496" w:rsidP="000F6F4E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4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0F6F4E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«Графика сюжетной композиции» </w:t>
            </w:r>
          </w:p>
        </w:tc>
      </w:tr>
      <w:tr w:rsidR="000F6F4E" w:rsidRPr="00D74D1C" w14:paraId="2CDC60A2" w14:textId="77777777" w:rsidTr="00D75FE3">
        <w:trPr>
          <w:trHeight w:hRule="exact" w:val="421"/>
        </w:trPr>
        <w:tc>
          <w:tcPr>
            <w:tcW w:w="100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3B8FB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9. Библейские темы в изобразительном искусстве</w:t>
            </w:r>
          </w:p>
        </w:tc>
      </w:tr>
      <w:tr w:rsidR="000F6F4E" w:rsidRPr="004E4496" w14:paraId="66575704" w14:textId="77777777" w:rsidTr="00D75FE3">
        <w:trPr>
          <w:trHeight w:hRule="exact" w:val="8790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3EC76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33AE5" w14:textId="77777777" w:rsidR="000F6F4E" w:rsidRPr="00A448DF" w:rsidRDefault="000F6F4E" w:rsidP="000F6F4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Библейские темы в истории европейской и отечественной живописи.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7165E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1F04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14D0793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87C6D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A3C43" w14:textId="77777777" w:rsidR="000F6F4E" w:rsidRPr="00A448DF" w:rsidRDefault="000F6F4E" w:rsidP="000F6F4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значение великих — вечных тем в искусстве на основе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сюжетов Библии как «духовную ось», соединяющую жизненные позиции разных поколений.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 и объяснять сюжеты картин на библейские темы Леонардо да Винчи, Рафаэля, Рембрандта и др.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6A7F1" w14:textId="18048054" w:rsidR="000F6F4E" w:rsidRPr="00E61D43" w:rsidRDefault="00E61D43" w:rsidP="000F6F4E">
            <w:pPr>
              <w:autoSpaceDE w:val="0"/>
              <w:autoSpaceDN w:val="0"/>
              <w:spacing w:before="78" w:after="0" w:line="230" w:lineRule="auto"/>
              <w:ind w:left="72" w:right="-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5749C" w14:textId="3F875D00" w:rsidR="000F6F4E" w:rsidRPr="004E4496" w:rsidRDefault="004E4496" w:rsidP="000F6F4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Cs w:val="24"/>
              </w:rPr>
            </w:pPr>
            <w:r w:rsidRPr="004E4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https://rusmuseumvrm.ru/reference/classifier/genre/biblical_subject/</w:t>
            </w:r>
          </w:p>
        </w:tc>
      </w:tr>
      <w:tr w:rsidR="000F6F4E" w:rsidRPr="00D74D1C" w14:paraId="3B34F328" w14:textId="77777777" w:rsidTr="00D75FE3">
        <w:trPr>
          <w:trHeight w:hRule="exact" w:val="4679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22632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01BAA" w14:textId="77777777" w:rsidR="000F6F4E" w:rsidRPr="00A448DF" w:rsidRDefault="000F6F4E" w:rsidP="000F6F4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Библейские темы в русском искусстве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XIX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217E2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B0BC0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BE85A2" w14:textId="77777777" w:rsidR="000F6F4E" w:rsidRPr="00A448DF" w:rsidRDefault="000F6F4E" w:rsidP="000F6F4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9A399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5CEEB" w14:textId="77777777" w:rsidR="000F6F4E" w:rsidRPr="00A448DF" w:rsidRDefault="000F6F4E" w:rsidP="000F6F4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и объяснять содержание картин отечественных художников (А. Иванов. «Явление Христа народу», И. Крамской. «Христос в пустыне», Н. Ге.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«Тайная вечеря», В. Поленов. «Христос и грешница»)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FD8E6" w14:textId="2E849847" w:rsidR="000F6F4E" w:rsidRPr="00E61D43" w:rsidRDefault="00E61D43" w:rsidP="000F6F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0CCFE" w14:textId="152F64A4" w:rsidR="000F6F4E" w:rsidRPr="00A448DF" w:rsidRDefault="004E4496" w:rsidP="000F6F4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https://rusmuseumvrm.ru/reference/classifier/genre/biblical_subject/</w:t>
            </w:r>
          </w:p>
        </w:tc>
      </w:tr>
      <w:tr w:rsidR="000F6F4E" w:rsidRPr="00D74D1C" w14:paraId="18A95D41" w14:textId="77777777" w:rsidTr="00D75FE3">
        <w:trPr>
          <w:trHeight w:hRule="exact" w:val="609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118EC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9.3.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61C4F" w14:textId="77777777" w:rsidR="000F6F4E" w:rsidRPr="00A448DF" w:rsidRDefault="000F6F4E" w:rsidP="000F6F4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Иконопись в истории русского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8BED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F1F04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95CA87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74A00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EBB3E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смысловом различии между иконой и картиной.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творчестве великих русских иконописцев: Андрея Рублёва, Феофана Грека, Дионисия.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Осознавать искусство древнерусской иконописи как уникальное и высокое достижение отечественной культуры.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1F9CF" w14:textId="363AEE26" w:rsidR="000F6F4E" w:rsidRPr="00A448DF" w:rsidRDefault="000F6F4E" w:rsidP="000F6F4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Самооценка с использованием «Оценочн</w:t>
            </w:r>
            <w:r w:rsidR="00D75FE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 листа».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9748E" w14:textId="48FBB962" w:rsidR="000F6F4E" w:rsidRPr="00A448DF" w:rsidRDefault="004E4496" w:rsidP="000F6F4E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https://rusmuseumvrm.ru/collections/iconography/index.php</w:t>
            </w:r>
          </w:p>
        </w:tc>
      </w:tr>
      <w:tr w:rsidR="000F6F4E" w:rsidRPr="00A448DF" w14:paraId="5CD9E3D4" w14:textId="77777777" w:rsidTr="00D75FE3">
        <w:trPr>
          <w:trHeight w:hRule="exact" w:val="587"/>
        </w:trPr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B4F38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AF18F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1C919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ACAF3B" w14:textId="77777777" w:rsidR="000F6F4E" w:rsidRPr="00A448DF" w:rsidRDefault="000F6F4E" w:rsidP="000F6F4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B3AAE" w14:textId="77777777" w:rsidR="000F6F4E" w:rsidRPr="00A448DF" w:rsidRDefault="000F6F4E" w:rsidP="000F6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713A8" w14:textId="77777777" w:rsidR="000F6F4E" w:rsidRPr="00A448DF" w:rsidRDefault="000F6F4E" w:rsidP="000F6F4E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</w:tbl>
    <w:p w14:paraId="5C71C7AE" w14:textId="77777777" w:rsidR="000F6F4E" w:rsidRDefault="000F6F4E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280A444" w14:textId="46F053FB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CD28C0B" w14:textId="1125D10E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2D1D309" w14:textId="7699EF03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A7331EA" w14:textId="004EA02C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3637A5E" w14:textId="7A5A65CD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9006926" w14:textId="1FCEC46D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A52598B" w14:textId="2442226F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EAA806E" w14:textId="77777777" w:rsidR="00380828" w:rsidRDefault="00380828" w:rsidP="000F6F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8EEEB6C" w14:textId="14863D32" w:rsidR="00380828" w:rsidRPr="00A448DF" w:rsidRDefault="00380828" w:rsidP="00380828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448D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ТЕМАТИЧЕСКОЕ ПЛАНИРОВАНИЕ </w:t>
      </w:r>
      <w:bookmarkStart w:id="1" w:name="_Hlk144334538"/>
      <w:r w:rsidRPr="00A448DF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МОДУЛЯ «АРХИТЕКТУРА И ДИЗАЙН»</w:t>
      </w: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 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03"/>
        <w:gridCol w:w="709"/>
        <w:gridCol w:w="709"/>
        <w:gridCol w:w="708"/>
        <w:gridCol w:w="851"/>
        <w:gridCol w:w="2551"/>
        <w:gridCol w:w="993"/>
        <w:gridCol w:w="1611"/>
      </w:tblGrid>
      <w:tr w:rsidR="00380828" w:rsidRPr="00D74D1C" w14:paraId="5956017B" w14:textId="77777777" w:rsidTr="002E3813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bookmarkEnd w:id="1"/>
          <w:p w14:paraId="50CA5664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A44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11117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9AC99" w14:textId="2CEFF807" w:rsidR="00380828" w:rsidRPr="002E3813" w:rsidRDefault="002E3813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F2C32" w14:textId="1A40DD55" w:rsidR="00380828" w:rsidRPr="002E3813" w:rsidRDefault="002E3813" w:rsidP="0083766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F3FFF" w14:textId="228EC6D5" w:rsidR="00380828" w:rsidRPr="002E3813" w:rsidRDefault="002E3813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6FE92" w14:textId="2C8611A7" w:rsidR="00380828" w:rsidRPr="002E3813" w:rsidRDefault="002E3813" w:rsidP="0083766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Виды, формы контроля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0CDDA" w14:textId="0F82BA0D" w:rsidR="00380828" w:rsidRPr="00A448DF" w:rsidRDefault="002E3813" w:rsidP="00837664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Электронные образовательные ресурсы</w:t>
            </w:r>
          </w:p>
        </w:tc>
      </w:tr>
      <w:tr w:rsidR="00380828" w:rsidRPr="00A448DF" w14:paraId="740834DB" w14:textId="77777777" w:rsidTr="002E3813">
        <w:trPr>
          <w:cantSplit/>
          <w:trHeight w:hRule="exact" w:val="12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AAFE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ADE8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2873A31B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7745062B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к</w:t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онтроль</w:t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-</w:t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ные 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2E0A84C7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п</w:t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рактичес</w:t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-</w:t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кие работы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8229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3DC1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ED4D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9B28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28" w:rsidRPr="00D74D1C" w14:paraId="39B00DEF" w14:textId="77777777" w:rsidTr="00380828">
        <w:trPr>
          <w:trHeight w:hRule="exact" w:val="348"/>
        </w:trPr>
        <w:tc>
          <w:tcPr>
            <w:tcW w:w="1053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0A1E7" w14:textId="77777777" w:rsidR="00380828" w:rsidRPr="00A448DF" w:rsidRDefault="00380828" w:rsidP="00837664">
            <w:pPr>
              <w:autoSpaceDE w:val="0"/>
              <w:autoSpaceDN w:val="0"/>
              <w:spacing w:before="7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Архитектура и дизайн — искусства художественной постройки предметно</w:t>
            </w:r>
            <w:r w:rsidRPr="00A448DF">
              <w:rPr>
                <w:rFonts w:ascii="Times New Roman" w:eastAsia="DejaVu Serif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‒</w:t>
            </w: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пространственной среды жизни человека</w:t>
            </w:r>
          </w:p>
        </w:tc>
      </w:tr>
      <w:tr w:rsidR="00380828" w:rsidRPr="00BB76EA" w14:paraId="239372F3" w14:textId="77777777" w:rsidTr="00BB76EA">
        <w:trPr>
          <w:trHeight w:hRule="exact" w:val="608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35CC5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00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ACE54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Архитектура и дизайн — предметно-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пространственная среда, создаваемая человеком.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A416A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C2B44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4AC8B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C05FE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ED5A3" w14:textId="77777777" w:rsidR="00380828" w:rsidRPr="00A448DF" w:rsidRDefault="00380828" w:rsidP="0083766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архитектуры и дизайна в построении предметно-пространственной среды жизнедеятельности человека.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установки и поведение человека.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его представление о самом себе.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6AB6E" w14:textId="5711AF1B" w:rsidR="00380828" w:rsidRPr="002E3813" w:rsidRDefault="002E3813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6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EFC78" w14:textId="230278BA" w:rsidR="00BB76EA" w:rsidRPr="00BB76EA" w:rsidRDefault="00BB76EA" w:rsidP="008376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7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430B4CF0" w14:textId="5842B988" w:rsidR="00380828" w:rsidRPr="00BB76EA" w:rsidRDefault="00BB76EA" w:rsidP="008376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https://veryimportantlot.com/ru/news/blog/chto-takoe-arkhitektura</w:t>
            </w:r>
          </w:p>
        </w:tc>
      </w:tr>
      <w:tr w:rsidR="00380828" w:rsidRPr="00BB76EA" w14:paraId="3A991F45" w14:textId="77777777" w:rsidTr="002E3813">
        <w:trPr>
          <w:trHeight w:hRule="exact" w:val="37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D8CFF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6FFBC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Архитектура — «каменная летопись» истории человечества.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D94C1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09890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9AE18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8AA22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3A4E9" w14:textId="77777777" w:rsidR="00380828" w:rsidRPr="00A448DF" w:rsidRDefault="00380828" w:rsidP="008376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том, что форма материальной культуры обладает воспитательным потенциалом.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A27DA" w14:textId="7580A45C" w:rsidR="00380828" w:rsidRPr="00A448DF" w:rsidRDefault="002E3813" w:rsidP="00837664">
            <w:pPr>
              <w:autoSpaceDE w:val="0"/>
              <w:autoSpaceDN w:val="0"/>
              <w:spacing w:before="76" w:after="0" w:line="233" w:lineRule="auto"/>
              <w:ind w:left="72" w:right="-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4F6D7" w14:textId="199ABC9E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8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2A37D2A7" w14:textId="5231D607" w:rsidR="00380828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https://veryimportantlot.com/ru/news/blog/chto-takoe-arkhitektura</w:t>
            </w:r>
          </w:p>
        </w:tc>
      </w:tr>
      <w:tr w:rsidR="00380828" w:rsidRPr="00BB76EA" w14:paraId="33AE588D" w14:textId="77777777" w:rsidTr="002E3813">
        <w:trPr>
          <w:trHeight w:hRule="exact" w:val="96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1624D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4DB59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Основы построения композиции в конструктивных искусствах.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FA1B9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C1F7A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09365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337C5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F759C" w14:textId="77777777" w:rsidR="00380828" w:rsidRPr="00A448DF" w:rsidRDefault="00380828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основные свойства — требования к композиции.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Составлять различные композиции на плоскости, располагая их по принципу симметрии или динамического равновесия.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Выделять в построении формата листа композиционную доминанту.</w:t>
            </w:r>
          </w:p>
          <w:p w14:paraId="42FF8A82" w14:textId="77777777" w:rsidR="00380828" w:rsidRPr="00A448DF" w:rsidRDefault="00380828" w:rsidP="00837664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навыки вариативности в ритмической организации листа.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176D7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2FEE2" w14:textId="719BDB22" w:rsid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9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https://resh.edu.ru</w:t>
              </w:r>
            </w:hyperlink>
          </w:p>
          <w:p w14:paraId="7BE8F93B" w14:textId="55501597" w:rsidR="00380828" w:rsidRPr="00A448DF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7FE4E78D" w14:textId="77777777" w:rsidTr="002E3813">
        <w:trPr>
          <w:trHeight w:hRule="exact" w:val="44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7E679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1.4.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19435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Роль цвета в организации композиционного пространства.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FB6CE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4D8EC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2B8A4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23C6C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4FB0F" w14:textId="77777777" w:rsidR="00380828" w:rsidRPr="00A448DF" w:rsidRDefault="00380828" w:rsidP="0083766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цвета в конструктивных искусствах.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технологию использования цвета в живописи и конструктивных искусствах.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выражение «цветовой образ».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06A28" w14:textId="2310DACD" w:rsidR="00380828" w:rsidRPr="00A448DF" w:rsidRDefault="002E3813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CD447" w14:textId="12849D65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0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36A5561A" w14:textId="3A4A3D2F" w:rsidR="00380828" w:rsidRPr="00BB76EA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BB76EA" w14:paraId="5828A4FF" w14:textId="77777777" w:rsidTr="002E3813">
        <w:trPr>
          <w:trHeight w:hRule="exact" w:val="48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410B3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15BE6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Шрифты и шрифтовая композиция в графическом дизайне.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F5B3A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B7D49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242B9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66796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097B2" w14:textId="77777777" w:rsidR="00380828" w:rsidRPr="00A448DF" w:rsidRDefault="00380828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Построение шрифтовой композиции.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Различать «архитектуру» шрифта и особенности шрифтовых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гарнитур.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855F6" w14:textId="0C25B805" w:rsidR="00380828" w:rsidRPr="00A448DF" w:rsidRDefault="002E3813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D65DD" w14:textId="5BACD74C" w:rsidR="00BB76EA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1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1236B774" w14:textId="062AFD76" w:rsidR="00380828" w:rsidRPr="00BB76EA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BB76EA" w14:paraId="7CEE072E" w14:textId="77777777" w:rsidTr="002E3813">
        <w:trPr>
          <w:trHeight w:hRule="exact" w:val="368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EABE5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54131" w14:textId="4EA160AB" w:rsidR="00380828" w:rsidRPr="00E61D43" w:rsidRDefault="00E61D43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Логотип. Построение логотипа</w:t>
            </w:r>
            <w:bookmarkStart w:id="2" w:name="_GoBack"/>
            <w:bookmarkEnd w:id="2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2B5D6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6C60F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8F5D5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BB1B1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C8773" w14:textId="77777777" w:rsidR="00380828" w:rsidRPr="00A448DF" w:rsidRDefault="00380828" w:rsidP="008376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шрифтовой и знаковый виды логотипа.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практический опыт разработки логотипа на выбранную тему.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530CD" w14:textId="19EC7DA0" w:rsidR="00380828" w:rsidRPr="00A448DF" w:rsidRDefault="002E3813" w:rsidP="00837664">
            <w:pPr>
              <w:autoSpaceDE w:val="0"/>
              <w:autoSpaceDN w:val="0"/>
              <w:spacing w:before="76" w:after="0" w:line="25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DC7BC" w14:textId="1F58F05F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2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449E0336" w14:textId="135A3189" w:rsidR="00380828" w:rsidRPr="00BB76EA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BB76EA" w14:paraId="01B6B1D6" w14:textId="77777777" w:rsidTr="002E3813">
        <w:trPr>
          <w:trHeight w:hRule="exact" w:val="56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66460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589AB" w14:textId="77777777" w:rsidR="00380828" w:rsidRPr="00A448DF" w:rsidRDefault="00380828" w:rsidP="008376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 плаката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F5A4E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865D6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79430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CE049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52B42" w14:textId="77777777" w:rsidR="00380828" w:rsidRPr="00A448DF" w:rsidRDefault="00380828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задачах образного построения композиции плаката, поздравительной открытки или рекламы на основе соединения текста и изображения.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объяснять образно-информационную цельность синтеза текста и изображения в плакате и рекламе.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практическую работу по композиции плаката или рекламы на основе макетирования текста и изображения (вручную или на основе компьютерных программ).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95B8A" w14:textId="21B6C59E" w:rsidR="00380828" w:rsidRPr="00A448DF" w:rsidRDefault="002E3813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03099" w14:textId="2484A028" w:rsidR="00BB76EA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3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11C9B1CD" w14:textId="0D8DC8BA" w:rsidR="00380828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0FB82642" w14:textId="77777777" w:rsidTr="002E3813">
        <w:trPr>
          <w:trHeight w:hRule="exact" w:val="51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1003C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2DF0E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Многообразие форм графического дизайна. Дизайн книги и журнала.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40416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D9E53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FCA4A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067B3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730BE" w14:textId="77777777" w:rsidR="00380828" w:rsidRPr="00A448DF" w:rsidRDefault="00380828" w:rsidP="0083766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 элементы, составляющие конструкцию и художественное оформление книги, журнала.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и применять различные способы построения книжного и журнального разворота.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макет разворота книги или журнала по выбранной теме в виде коллажа или на основе компьютерных программ.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5C663" w14:textId="40F8ABA6" w:rsidR="00380828" w:rsidRPr="00A448DF" w:rsidRDefault="002E3813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AD578" w14:textId="11630121" w:rsidR="00BB76EA" w:rsidRPr="00BB76EA" w:rsidRDefault="00BB76EA" w:rsidP="008376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4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060883E2" w14:textId="6A6B4776" w:rsidR="00380828" w:rsidRPr="00BB76EA" w:rsidRDefault="00BB76EA" w:rsidP="008376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D74D1C" w14:paraId="7346DA77" w14:textId="77777777" w:rsidTr="00380828">
        <w:trPr>
          <w:trHeight w:hRule="exact" w:val="423"/>
        </w:trPr>
        <w:tc>
          <w:tcPr>
            <w:tcW w:w="105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06B73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Макетирование объёмно-пространственных композиций</w:t>
            </w:r>
          </w:p>
        </w:tc>
      </w:tr>
      <w:tr w:rsidR="00380828" w:rsidRPr="00BB76EA" w14:paraId="291EBE40" w14:textId="77777777" w:rsidTr="002E3813">
        <w:trPr>
          <w:trHeight w:hRule="exact" w:val="75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7F036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6E729" w14:textId="77777777" w:rsidR="00380828" w:rsidRPr="00A448DF" w:rsidRDefault="00380828" w:rsidP="008376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 плоскостного изображения к объёмному макету. Объект и пространство. Взаимосвязь объектов в архитектурном макете.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EFBCC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E7230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F744D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D9826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2AC0B" w14:textId="77777777" w:rsidR="00380828" w:rsidRPr="00A448DF" w:rsidRDefault="00380828" w:rsidP="0083766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Развивать пространственное воображение.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плоскостную композицию как схематическое изображение объёмов при виде на них сверху, т. е. чертёж проекции.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строить плоскостную композицию и выполнять макет пространственно-объёмной композиции по её чертежу.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способами обозначения на макете рельефа местности и природных объектов.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взаимосвязь выразительности 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целесообразности конструкции.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EEB5B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7E040" w14:textId="6CD0F69E" w:rsid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5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https://resh.edu.ru</w:t>
              </w:r>
            </w:hyperlink>
          </w:p>
          <w:p w14:paraId="7567C5DE" w14:textId="2391798E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BB76EA" w14:paraId="652D8676" w14:textId="77777777" w:rsidTr="002E3813">
        <w:trPr>
          <w:trHeight w:hRule="exact" w:val="24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5669B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2.2.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E1B7C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Здание как сочетание различных объёмных форм. Конструкц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ия: часть и целое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108FD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29A72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BCB4D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3122E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D33F1" w14:textId="77777777" w:rsidR="00380828" w:rsidRPr="00A448DF" w:rsidRDefault="00380828" w:rsidP="0083766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Выявлять структуру различных типов зданий. Характеризовать горизонтальные, вертикальные, наклонные элементы конструкции постройки.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модульных элементах в построении архитектурного образа.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Макетирование: создание фантазийной конструкции здания с ритмической организацией вертикальных и горизонтальных плоскостей и выделенной доминантой конструкции.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E9E76" w14:textId="41CE9BDF" w:rsidR="00380828" w:rsidRPr="00A448DF" w:rsidRDefault="002E3813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AC8E7" w14:textId="12CCFEF5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6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0271DCBA" w14:textId="58613094" w:rsidR="00380828" w:rsidRPr="00BB76EA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BB76EA" w14:paraId="77804B78" w14:textId="77777777" w:rsidTr="002E3813">
        <w:trPr>
          <w:trHeight w:hRule="exact" w:val="69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C543C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8337A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Эволюция архитектурных конструкций и роль эволюции строительных материалов.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B9334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B2175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F712D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5A5DD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8D2F1" w14:textId="77777777" w:rsidR="00380828" w:rsidRPr="00A448DF" w:rsidRDefault="00380828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сооружений.</w:t>
            </w:r>
          </w:p>
          <w:p w14:paraId="1B216894" w14:textId="77777777" w:rsidR="00380828" w:rsidRPr="00A448DF" w:rsidRDefault="00380828" w:rsidP="00837664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Характеризовать, как изменение архитектуры влияет на характер организации и жизнедеятельности общества.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 главных архитектурных элементах здания, их изменениях в процессе исторического развития.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зарисовки основных архитектурных конструкций.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5C783" w14:textId="77777777" w:rsidR="00380828" w:rsidRPr="00A448DF" w:rsidRDefault="00380828" w:rsidP="00837664">
            <w:pPr>
              <w:autoSpaceDE w:val="0"/>
              <w:autoSpaceDN w:val="0"/>
              <w:spacing w:before="78" w:after="0" w:line="250" w:lineRule="auto"/>
              <w:ind w:left="72" w:right="-14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Само-оценка </w:t>
            </w:r>
          </w:p>
          <w:p w14:paraId="37B3CCF3" w14:textId="77777777" w:rsidR="00380828" w:rsidRPr="00A448DF" w:rsidRDefault="00380828" w:rsidP="00837664">
            <w:pPr>
              <w:autoSpaceDE w:val="0"/>
              <w:autoSpaceDN w:val="0"/>
              <w:spacing w:before="78" w:after="0" w:line="25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 ис-пользо-ванием «Оце-ночного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FF773" w14:textId="44BE4014" w:rsid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7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https://resh.edu.ru</w:t>
              </w:r>
            </w:hyperlink>
          </w:p>
          <w:p w14:paraId="07CA5089" w14:textId="66E9CBE4" w:rsidR="00380828" w:rsidRPr="00A448DF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6C0DE57E" w14:textId="77777777" w:rsidTr="002E3813">
        <w:trPr>
          <w:trHeight w:hRule="exact" w:val="76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C212D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2.4.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16217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Красота и целесообразность предметного мира. Образ времени в предметах, создаваемых человеком.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CBC4F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10621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4FB40" w14:textId="77777777" w:rsidR="00380828" w:rsidRPr="00A448DF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7A93B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41440" w14:textId="77777777" w:rsidR="00380828" w:rsidRPr="00A448DF" w:rsidRDefault="00380828" w:rsidP="0083766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общее и различное во внешнем облике вещи как сочетание объёмов, образующих форму.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дизайн вещи одновременно как искусство и как социальное проектирование.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Выполнение аналитических зарисовок бытовых предметов.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9B097" w14:textId="2EEC4433" w:rsidR="00380828" w:rsidRPr="00A448DF" w:rsidRDefault="002E3813" w:rsidP="00837664">
            <w:pPr>
              <w:autoSpaceDE w:val="0"/>
              <w:autoSpaceDN w:val="0"/>
              <w:spacing w:before="76" w:after="0" w:line="23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EB65D" w14:textId="041A7537" w:rsidR="00BB76EA" w:rsidRPr="00BB76EA" w:rsidRDefault="00BB76EA" w:rsidP="008376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8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1D088CCA" w14:textId="5DB82AA6" w:rsidR="00380828" w:rsidRPr="00BB76EA" w:rsidRDefault="00380828" w:rsidP="008376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BB76EA" w14:paraId="10721562" w14:textId="77777777" w:rsidTr="002E3813">
        <w:trPr>
          <w:trHeight w:hRule="exact" w:val="41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9F0E2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AED56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Форма, материал и функция бытового предмета.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FD0FC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13E18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803CC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6843A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B53C0" w14:textId="77777777" w:rsidR="00380828" w:rsidRPr="00A448DF" w:rsidRDefault="00380828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в чём заключается взаимо​связь формы и материала.</w:t>
            </w:r>
          </w:p>
          <w:p w14:paraId="1BC8CCD0" w14:textId="77777777" w:rsidR="00380828" w:rsidRPr="00A448DF" w:rsidRDefault="00380828" w:rsidP="00837664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Придумывать новые фантазийные или утилитарные функции для старых вещей.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Творческое проектирование предметов быта с определением их функций и материала изготовления.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5F5CC" w14:textId="7D101C2A" w:rsidR="00380828" w:rsidRPr="00A448DF" w:rsidRDefault="002E3813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152C3" w14:textId="6BF3FBBB" w:rsid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9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https://resh.edu.ru</w:t>
              </w:r>
            </w:hyperlink>
          </w:p>
          <w:p w14:paraId="3F93495C" w14:textId="59599BBB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BB76EA" w14:paraId="1128E8AD" w14:textId="77777777" w:rsidTr="002E3813">
        <w:trPr>
          <w:trHeight w:hRule="exact" w:val="70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B1012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2.6.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4303F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 в архитектуре и дизайне.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BB315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2106F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D4A10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F3C8C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2C70F" w14:textId="77777777" w:rsidR="00380828" w:rsidRPr="00A448DF" w:rsidRDefault="00380828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влиянии цвета на восприятие формы объектов архитектуры и дизайна.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значении расположения цвета в пространстве архитектурно-дизайнерского объекта.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особенности воздействия и применения цвета в живописи, дизайне и архитектуре.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Участвовать в коллективной творческой работе по конструированию объектов дизайна или по архитектурному макетированию с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 цвета.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B8290" w14:textId="462D974A" w:rsidR="00380828" w:rsidRPr="00A448DF" w:rsidRDefault="002E3813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C6FE7" w14:textId="794928D0" w:rsidR="00BB76EA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0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759C8861" w14:textId="2314359D" w:rsidR="00380828" w:rsidRPr="00BB76EA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828" w:rsidRPr="00D74D1C" w14:paraId="7B60E620" w14:textId="77777777" w:rsidTr="002E3813">
        <w:trPr>
          <w:trHeight w:hRule="exact" w:val="841"/>
        </w:trPr>
        <w:tc>
          <w:tcPr>
            <w:tcW w:w="105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2FD00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3. Социальное значение дизайна и архитектуры как среды жизни человека</w:t>
            </w:r>
          </w:p>
        </w:tc>
      </w:tr>
      <w:tr w:rsidR="00380828" w:rsidRPr="00BB76EA" w14:paraId="68C2F1B5" w14:textId="77777777" w:rsidTr="002E3813">
        <w:trPr>
          <w:trHeight w:hRule="exact" w:val="103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966DD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C1543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 и стиль материальной культуры прошлого.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8712D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A89E9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9A32F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61F5C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DEBBC" w14:textId="77777777" w:rsidR="00380828" w:rsidRPr="00A448DF" w:rsidRDefault="00380828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об особенностях архитектурно-художественных стилей разных эпох.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значение архитектурно-пространственной композиционной доминанты во внешнем облике города.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Рассказывать, проводить аналитический анализ конструктивных и аналитических характеристик известных памятников русской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аналитические зарисовки знаменитых архитектурных памятников.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Осуществлять поисковую деятельность в Интернете.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Участвовать в коллективной работе по созданию фотоколлажа из изображений памятников отечественной архитектуры.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94092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9CF43" w14:textId="493954C4" w:rsidR="00BB76EA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1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03FF0080" w14:textId="1CD6C696" w:rsidR="00380828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5EED9BDE" w14:textId="77777777" w:rsidTr="002E3813">
        <w:trPr>
          <w:trHeight w:hRule="exact" w:val="708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FAA56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66933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Пути развития современной архитектуры и дизайна: город сегодня и завтра.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EC010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B0D4A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9A3CD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DDA18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4B6D7" w14:textId="77777777" w:rsidR="00380828" w:rsidRPr="00A448DF" w:rsidRDefault="00380828" w:rsidP="0083766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современный уровень развития технологий и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материалов, используемых в архитектуре и строительстве.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значение преемственности в искусстве архитектуры и искать собственный способ «примирения» прошлого и настоящего в процессе реконструкции городов.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практические работы по теме «Образ современного города и архитектурного стиля будущего»: фотоколлаж или фантазийную зарисовку города будущего.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73412" w14:textId="6CACFF46" w:rsidR="00380828" w:rsidRPr="00A448DF" w:rsidRDefault="002E3813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B7B3B" w14:textId="455CEA53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2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3F454179" w14:textId="68FD2099" w:rsidR="00380828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26DAEC1F" w14:textId="77777777" w:rsidTr="002E3813">
        <w:trPr>
          <w:trHeight w:hRule="exact" w:val="6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1767A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B168F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Пространство городской среды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D6FE6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A9F72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3D0E5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1E465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3AC45" w14:textId="77777777" w:rsidR="00380828" w:rsidRPr="00A448DF" w:rsidRDefault="00380828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понятие «городская среда».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объяснять планировку города как способ организации образа жизни людей.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различные виды планировки города.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разработки построения городского пространства в виде макетной или графической схемы (карты).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481AC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5F2E3" w14:textId="6D491DB8" w:rsid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https://resh.edu.ru</w:t>
            </w:r>
          </w:p>
          <w:p w14:paraId="257F7C93" w14:textId="79387389" w:rsidR="00380828" w:rsidRPr="00A448DF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7E6E3C2C" w14:textId="77777777" w:rsidTr="002E3813">
        <w:trPr>
          <w:trHeight w:hRule="exact" w:val="63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11723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3.4.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16432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городской среды. Малые архитектурные формы.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D9AC5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751C8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933CE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550FC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0A3A5" w14:textId="77777777" w:rsidR="00380828" w:rsidRPr="00A448DF" w:rsidRDefault="00380828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значении сохранения исторического образа материальной среды города.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практические творческие работы в технике коллажа или дизайн-проекта малых архитектурных форм городской среды.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2D173" w14:textId="379B6EEB" w:rsidR="00380828" w:rsidRPr="00A448DF" w:rsidRDefault="002E3813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88CEF" w14:textId="19ABE7B0" w:rsidR="00BB76EA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3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782A00D1" w14:textId="05EF870B" w:rsidR="00380828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</w:tbl>
    <w:p w14:paraId="660753B3" w14:textId="77777777" w:rsidR="00380828" w:rsidRPr="00A448DF" w:rsidRDefault="00380828" w:rsidP="00380828">
      <w:pPr>
        <w:rPr>
          <w:rFonts w:ascii="Times New Roman" w:hAnsi="Times New Roman" w:cs="Times New Roman"/>
          <w:sz w:val="24"/>
          <w:szCs w:val="24"/>
          <w:lang w:val="ru-RU"/>
        </w:rPr>
        <w:sectPr w:rsidR="00380828" w:rsidRPr="00A448DF" w:rsidSect="00380828">
          <w:type w:val="continuous"/>
          <w:pgSz w:w="11900" w:h="16840" w:orient="landscape"/>
          <w:pgMar w:top="666" w:right="282" w:bottom="640" w:left="670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005"/>
        <w:gridCol w:w="567"/>
        <w:gridCol w:w="567"/>
        <w:gridCol w:w="567"/>
        <w:gridCol w:w="709"/>
        <w:gridCol w:w="2400"/>
        <w:gridCol w:w="850"/>
        <w:gridCol w:w="1187"/>
      </w:tblGrid>
      <w:tr w:rsidR="00380828" w:rsidRPr="00BB76EA" w14:paraId="6846AB89" w14:textId="77777777" w:rsidTr="002E3813">
        <w:trPr>
          <w:trHeight w:hRule="exact" w:val="63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2F3A3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9867C" w14:textId="77777777" w:rsidR="00380828" w:rsidRPr="00A448DF" w:rsidRDefault="00380828" w:rsidP="00837664">
            <w:pPr>
              <w:autoSpaceDE w:val="0"/>
              <w:autoSpaceDN w:val="0"/>
              <w:spacing w:before="7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пространственно-предметной среды интерьера. Интерьер и предметный мир в доме.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92DD3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FA4E8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64D65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3F1DB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25A6A" w14:textId="04F0AA7F" w:rsidR="00380828" w:rsidRPr="00A448DF" w:rsidRDefault="00380828" w:rsidP="0038082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индивидуальных помещений.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задания по практической и аналитической работе по теме «Роль вещи в образно-стилевом решении интерьера» в форме создания коллажной композиции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8A311" w14:textId="77777777" w:rsidR="002E3813" w:rsidRDefault="00380828" w:rsidP="00837664">
            <w:pPr>
              <w:autoSpaceDE w:val="0"/>
              <w:autoSpaceDN w:val="0"/>
              <w:spacing w:before="78" w:after="0" w:line="230" w:lineRule="auto"/>
              <w:ind w:left="72" w:right="-14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  <w:p w14:paraId="55237816" w14:textId="6FEC7DA6" w:rsidR="00380828" w:rsidRPr="00A448DF" w:rsidRDefault="002E3813" w:rsidP="00837664">
            <w:pPr>
              <w:autoSpaceDE w:val="0"/>
              <w:autoSpaceDN w:val="0"/>
              <w:spacing w:before="78" w:after="0" w:line="23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FC0CC" w14:textId="7F4049FC" w:rsidR="00BB76EA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4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4CC2CD31" w14:textId="07068083" w:rsidR="00380828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6470CD19" w14:textId="77777777" w:rsidTr="002E3813">
        <w:trPr>
          <w:trHeight w:hRule="exact" w:val="72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FA5B2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49255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E7351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A92E4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1EB9A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84451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1BB4E" w14:textId="77777777" w:rsidR="00380828" w:rsidRPr="00A448DF" w:rsidRDefault="00380828" w:rsidP="0083766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традициях ландшафтно-парковой архитектуры и школах ландшафтного дизайна.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традициях построения и культурной ценности русской усадебной территории.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новые приёмы работы с бумагой и природными материалами в процессе макетирования архитектурно-ландшафтных объектов.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B7E0C" w14:textId="440F7D44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</w:t>
            </w:r>
            <w:r w:rsidR="002E38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рос.</w:t>
            </w:r>
            <w:r w:rsidR="002E3813"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Практическая работа.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2C26B" w14:textId="457651E8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5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0B5F5C9E" w14:textId="2AAE6311" w:rsidR="00380828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570EBE08" w14:textId="77777777" w:rsidTr="002E3813">
        <w:trPr>
          <w:trHeight w:hRule="exact" w:val="43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91EA8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A066B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Замысел архитектурного проекта и его осуществление.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52C95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C37C2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3C8F9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1B479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572C1" w14:textId="77777777" w:rsidR="00380828" w:rsidRPr="00A448DF" w:rsidRDefault="00380828" w:rsidP="0083766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Совершенствовать навыки коллективной работы над объёмно-пространственной композицией.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Развивать и реализовывать в макете художественную фантазию в сочетании с архитектурно-смысловой логикой.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Развивать навыки макетирования.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0260F" w14:textId="02FDCFB0" w:rsidR="00380828" w:rsidRPr="00A448DF" w:rsidRDefault="002E3813" w:rsidP="00837664">
            <w:pPr>
              <w:autoSpaceDE w:val="0"/>
              <w:autoSpaceDN w:val="0"/>
              <w:spacing w:before="78" w:after="0" w:line="25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8A4CD" w14:textId="1FB2FDE7" w:rsid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6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https://resh.edu.ru</w:t>
              </w:r>
            </w:hyperlink>
          </w:p>
          <w:p w14:paraId="3C710662" w14:textId="1864DB72" w:rsidR="00380828" w:rsidRPr="00A448DF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D74D1C" w14:paraId="085467FB" w14:textId="77777777" w:rsidTr="00380828">
        <w:trPr>
          <w:trHeight w:hRule="exact" w:val="425"/>
        </w:trPr>
        <w:tc>
          <w:tcPr>
            <w:tcW w:w="102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D3057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4. Образ человека и индивидуальное проектирование</w:t>
            </w:r>
          </w:p>
        </w:tc>
      </w:tr>
      <w:tr w:rsidR="00380828" w:rsidRPr="00BB76EA" w14:paraId="05BC5092" w14:textId="77777777" w:rsidTr="002E3813">
        <w:trPr>
          <w:trHeight w:hRule="exact" w:val="72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5AABA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3714C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Фу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нкциональная планировка своего дома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E2E46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22013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5616E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77B59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3DCA0" w14:textId="77777777" w:rsidR="00380828" w:rsidRPr="00A448DF" w:rsidRDefault="00380828" w:rsidP="0083766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как в организации жилого пространства проявляется индивидуальность человека, род его занятий и интересов.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Осуществлять в архитектурно-дизайнерском проекте как реальные, так и фантазийные представления о своём жилище.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об учёте в проекте инженерно-бытовых и санитарно-технических задач.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Проявлять знание законов композиции и умение владеть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художественными материалами.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3B10F" w14:textId="61A47750" w:rsidR="00380828" w:rsidRPr="00A448DF" w:rsidRDefault="002E3813" w:rsidP="00837664">
            <w:pPr>
              <w:autoSpaceDE w:val="0"/>
              <w:autoSpaceDN w:val="0"/>
              <w:spacing w:before="76" w:after="0" w:line="233" w:lineRule="auto"/>
              <w:ind w:left="72" w:right="-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35F4D" w14:textId="35374344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7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651C3223" w14:textId="5BDFD5FA" w:rsidR="00380828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23A5EB0B" w14:textId="77777777" w:rsidTr="002E3813">
        <w:trPr>
          <w:trHeight w:hRule="exact" w:val="59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B9B13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8FDEB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предметной среды в интерьере личного дома.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20E4A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B18A1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CBA1F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D04BD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B9975" w14:textId="77777777" w:rsidR="00380828" w:rsidRPr="00A448DF" w:rsidRDefault="00380828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задачи зонирования помещения и искать способ зонирования.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проектирования многофункционального интерьера комнаты.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в эскизном проекте или с помощью цифровых программ дизайн интерьера своей комнаты или квартиры, раскрывая образно-архитектурный композиционный замысел интерьера.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AEC55" w14:textId="4514ABFC" w:rsidR="00380828" w:rsidRPr="00A448DF" w:rsidRDefault="002E3813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5F27E" w14:textId="428441EA" w:rsidR="00BB76EA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8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65F92FA6" w14:textId="32AE1099" w:rsidR="00380828" w:rsidRPr="00BB76EA" w:rsidRDefault="00BB76EA" w:rsidP="008376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6D97F2F4" w14:textId="77777777" w:rsidTr="002E3813">
        <w:trPr>
          <w:trHeight w:hRule="exact" w:val="59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6C283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0FA4C" w14:textId="77777777" w:rsidR="00380828" w:rsidRPr="00A448DF" w:rsidRDefault="00380828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и архитектура сада или приусадебного участка.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F263B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A5922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A53EE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29E90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9D0A1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различные варианты планировки садового участка.</w:t>
            </w:r>
          </w:p>
          <w:p w14:paraId="725593EA" w14:textId="77777777" w:rsidR="00380828" w:rsidRPr="00A448DF" w:rsidRDefault="00380828" w:rsidP="00837664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Совершенствовать навыки работы с различными материалами в процессе макетирования.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навыки создания объёмно-пространственной композиции в формировании букета по принципам икебаны.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разработку плана садового участка.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879B5" w14:textId="46B4D4D8" w:rsidR="00380828" w:rsidRPr="00A448DF" w:rsidRDefault="002E3813" w:rsidP="002E3813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907AB" w14:textId="6E34BF68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9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3E01FEC7" w14:textId="615A4536" w:rsidR="00380828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7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363E1DF1" w14:textId="77777777" w:rsidTr="00380828">
        <w:trPr>
          <w:trHeight w:hRule="exact" w:val="23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07299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95072" w14:textId="77777777" w:rsidR="00380828" w:rsidRPr="00A448DF" w:rsidRDefault="00380828" w:rsidP="008376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Композиционно-конструктивные принципы дизайна одежды.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FD870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F3546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BB08C" w14:textId="77777777" w:rsidR="00380828" w:rsidRPr="00A448DF" w:rsidRDefault="00380828" w:rsidP="0083766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0B6EA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5F07F" w14:textId="77777777" w:rsidR="00380828" w:rsidRPr="00A448DF" w:rsidRDefault="00380828" w:rsidP="0083766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как в одежде проявляется характер человека, его ценностные позиции и конкретные намерения его действий.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об истории костюма разных эпох.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что такое стиль в одежде.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понятие моды в одежде.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законы композиции в проектировании одежды, создании силуэта костюма.Объяснять роль моды в современном обществе.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практическую работу по разработке проектов одежды.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8088A" w14:textId="4BDCA632" w:rsidR="00380828" w:rsidRPr="00A448DF" w:rsidRDefault="002E3813" w:rsidP="002E3813">
            <w:pPr>
              <w:autoSpaceDE w:val="0"/>
              <w:autoSpaceDN w:val="0"/>
              <w:spacing w:before="76" w:after="0" w:line="245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41748" w14:textId="10DA9917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30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4FEC45C9" w14:textId="7AC5207E" w:rsidR="00380828" w:rsidRPr="00A448DF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521FAC6A" w14:textId="77777777" w:rsidTr="002E3813">
        <w:trPr>
          <w:trHeight w:hRule="exact" w:val="66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F6BF0" w14:textId="77777777" w:rsidR="00380828" w:rsidRPr="00A448DF" w:rsidRDefault="00380828" w:rsidP="0083766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C914E" w14:textId="66DEBADB" w:rsidR="00380828" w:rsidRPr="00A448DF" w:rsidRDefault="00380828" w:rsidP="0083766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Дизайн современной одежды</w:t>
            </w:r>
            <w:r w:rsidR="002E38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F433D" w14:textId="77777777" w:rsidR="00380828" w:rsidRPr="00A448DF" w:rsidRDefault="00380828" w:rsidP="00837664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35633" w14:textId="77777777" w:rsidR="00380828" w:rsidRPr="00A448DF" w:rsidRDefault="00380828" w:rsidP="00837664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EB099" w14:textId="77777777" w:rsidR="00380828" w:rsidRPr="00A448DF" w:rsidRDefault="00380828" w:rsidP="00837664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9E820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AE7EC" w14:textId="77777777" w:rsidR="00380828" w:rsidRPr="00A448DF" w:rsidRDefault="00380828" w:rsidP="00837664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Обсуждать особенности современной молодёжной одежды.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Сравнивать функциональные особенности современной одежды с традиционными функциями одежды прошлых эпох.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Использовать графические навыки и технологии выполнения коллажа в процессе создания эскизов молодёжных комплектов одежды. </w:t>
            </w:r>
          </w:p>
          <w:p w14:paraId="76200978" w14:textId="77777777" w:rsidR="00380828" w:rsidRPr="00A448DF" w:rsidRDefault="00380828" w:rsidP="00837664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творческие работы по теме «Дизайн современной 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одежды».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83E66" w14:textId="413C0C27" w:rsidR="00380828" w:rsidRPr="00A448DF" w:rsidRDefault="002E3813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013FB" w14:textId="21502CB6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31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2B1EA7FF" w14:textId="687AF81B" w:rsidR="00380828" w:rsidRPr="00A448DF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BB76EA" w14:paraId="64CFDBCB" w14:textId="77777777" w:rsidTr="002E3813">
        <w:trPr>
          <w:trHeight w:hRule="exact" w:val="121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642FD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4ADA3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Грим и причёска в практике дизайна. 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Визажистика</w:t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63C3A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15A34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E74A0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D0201" w14:textId="77777777" w:rsidR="00380828" w:rsidRPr="00A448DF" w:rsidRDefault="00380828" w:rsidP="00837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2BF13" w14:textId="77777777" w:rsidR="00380828" w:rsidRPr="00A448DF" w:rsidRDefault="00380828" w:rsidP="0083766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в чём разница между творческими задачами, стоящими перед гримёром и перед визажистом.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Воспринимать и характеризовать макияж и причёску как единое композиционное целое.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чёткое ощущение эстетических и этических границ применения макияжа и стилистики причёски в повседневном быту. Объяснять связи имидж-дизайна с публичностью, технологией социального поведения, рекламой, общественной деятельностью и политикой.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практические творческие работы по созданию разного образа одного и того же лица средствами грима.</w:t>
            </w:r>
            <w:r w:rsidRPr="00A448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средствами грима образа сценического или карнавального персонажа.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90628" w14:textId="65BE73A7" w:rsidR="00380828" w:rsidRPr="00A448DF" w:rsidRDefault="002E3813" w:rsidP="0083766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28BC3" w14:textId="4A828100" w:rsidR="00BB76EA" w:rsidRPr="00BB76EA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32" w:history="1"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Pr="00BB76EA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Pr="00001038">
                <w:rPr>
                  <w:rStyle w:val="a4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</w:hyperlink>
          </w:p>
          <w:p w14:paraId="137E0699" w14:textId="2FCEB854" w:rsidR="00380828" w:rsidRPr="00A448DF" w:rsidRDefault="00BB76EA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B76E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https://sochisirius.ru/obuchenie/iskusctvo</w:t>
            </w:r>
          </w:p>
        </w:tc>
      </w:tr>
      <w:tr w:rsidR="00380828" w:rsidRPr="00A448DF" w14:paraId="7B79DEBF" w14:textId="77777777" w:rsidTr="00380828">
        <w:trPr>
          <w:trHeight w:hRule="exact" w:val="587"/>
        </w:trPr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FEE23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F8410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A415D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A67D3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DD7BA" w14:textId="77777777" w:rsidR="00380828" w:rsidRPr="00A448DF" w:rsidRDefault="00380828" w:rsidP="008376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14:paraId="039C7A5A" w14:textId="77777777" w:rsidR="00380828" w:rsidRDefault="00380828" w:rsidP="0038082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5DEA39A" w14:textId="77777777" w:rsidR="002E3813" w:rsidRDefault="002E3813" w:rsidP="0038082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CAC461" w14:textId="77777777" w:rsidR="002E3813" w:rsidRDefault="002E3813" w:rsidP="0038082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EA039DA" w14:textId="77777777" w:rsidR="002E3813" w:rsidRDefault="002E3813" w:rsidP="0038082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42C9703" w14:textId="77777777" w:rsidR="002E3813" w:rsidRDefault="002E3813" w:rsidP="0038082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D63400C" w14:textId="03D81865" w:rsidR="002E3813" w:rsidRPr="00A448DF" w:rsidRDefault="002E3813" w:rsidP="00380828">
      <w:pPr>
        <w:rPr>
          <w:rFonts w:ascii="Times New Roman" w:hAnsi="Times New Roman" w:cs="Times New Roman"/>
          <w:sz w:val="24"/>
          <w:szCs w:val="24"/>
          <w:lang w:val="ru-RU"/>
        </w:rPr>
        <w:sectPr w:rsidR="002E3813" w:rsidRPr="00A448DF" w:rsidSect="00380828">
          <w:pgSz w:w="11900" w:h="16840" w:orient="landscape"/>
          <w:pgMar w:top="666" w:right="284" w:bottom="640" w:left="688" w:header="720" w:footer="720" w:gutter="0"/>
          <w:cols w:space="720" w:equalWidth="0">
            <w:col w:w="15534" w:space="0"/>
          </w:cols>
          <w:docGrid w:linePitch="360"/>
        </w:sectPr>
      </w:pPr>
    </w:p>
    <w:p w14:paraId="658A6D44" w14:textId="77777777" w:rsidR="00F55C55" w:rsidRPr="00A448DF" w:rsidRDefault="00F55C55" w:rsidP="00F55C55">
      <w:pPr>
        <w:pStyle w:val="TableParagraph"/>
        <w:ind w:firstLine="284"/>
        <w:jc w:val="center"/>
        <w:rPr>
          <w:b/>
          <w:sz w:val="24"/>
          <w:szCs w:val="24"/>
        </w:rPr>
      </w:pPr>
      <w:r w:rsidRPr="00A448DF">
        <w:rPr>
          <w:b/>
          <w:sz w:val="24"/>
          <w:szCs w:val="24"/>
        </w:rPr>
        <w:lastRenderedPageBreak/>
        <w:t>УЧЕБНО-МЕТОДИЧЕСКОЕ</w:t>
      </w:r>
      <w:r w:rsidRPr="00A448DF">
        <w:rPr>
          <w:b/>
          <w:spacing w:val="-5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ОБЕСПЕЧЕНИЕ</w:t>
      </w:r>
      <w:r w:rsidRPr="00A448DF">
        <w:rPr>
          <w:b/>
          <w:spacing w:val="-6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ОБРАЗОВАТЕЛЬНОГО</w:t>
      </w:r>
      <w:r w:rsidRPr="00A448DF">
        <w:rPr>
          <w:b/>
          <w:spacing w:val="-6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ПРОЦЕССА</w:t>
      </w:r>
    </w:p>
    <w:p w14:paraId="0A8EC078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</w:p>
    <w:p w14:paraId="217A6B40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  <w:r w:rsidRPr="00A448DF">
        <w:rPr>
          <w:sz w:val="24"/>
          <w:szCs w:val="24"/>
        </w:rPr>
        <w:t>ОБЯЗАТЕЛЬНЫЕ</w:t>
      </w:r>
      <w:r w:rsidRPr="00A448DF">
        <w:rPr>
          <w:spacing w:val="-4"/>
          <w:sz w:val="24"/>
          <w:szCs w:val="24"/>
        </w:rPr>
        <w:t xml:space="preserve"> </w:t>
      </w:r>
      <w:r w:rsidRPr="00A448DF">
        <w:rPr>
          <w:sz w:val="24"/>
          <w:szCs w:val="24"/>
        </w:rPr>
        <w:t>УЧЕБНЫЕ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МАТЕРИАЛЫ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ДЛЯ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УЧЕНИКА</w:t>
      </w:r>
    </w:p>
    <w:p w14:paraId="70713DCE" w14:textId="77777777" w:rsidR="00F55C55" w:rsidRPr="00A448DF" w:rsidRDefault="00F55C55" w:rsidP="00F55C55">
      <w:pPr>
        <w:pStyle w:val="TableParagraph"/>
        <w:numPr>
          <w:ilvl w:val="0"/>
          <w:numId w:val="19"/>
        </w:numPr>
        <w:ind w:left="567"/>
        <w:jc w:val="both"/>
        <w:rPr>
          <w:sz w:val="24"/>
          <w:szCs w:val="24"/>
        </w:rPr>
      </w:pPr>
      <w:r w:rsidRPr="00A448DF">
        <w:rPr>
          <w:color w:val="000000"/>
          <w:sz w:val="24"/>
          <w:szCs w:val="24"/>
          <w:shd w:val="clear" w:color="auto" w:fill="F7FDF7"/>
        </w:rPr>
        <w:t>Изобразительное искусство. 5 класс/Горяева Н. А., Островская О.В.; под редакцией Неменского Б.М., Акционерное общество «Издательство «Просвещение»;</w:t>
      </w:r>
    </w:p>
    <w:p w14:paraId="435CF395" w14:textId="77777777" w:rsidR="00F55C55" w:rsidRPr="00A448DF" w:rsidRDefault="00F55C55" w:rsidP="00F55C55">
      <w:pPr>
        <w:pStyle w:val="TableParagraph"/>
        <w:numPr>
          <w:ilvl w:val="0"/>
          <w:numId w:val="19"/>
        </w:numPr>
        <w:ind w:left="567"/>
        <w:jc w:val="both"/>
        <w:rPr>
          <w:sz w:val="24"/>
          <w:szCs w:val="24"/>
        </w:rPr>
      </w:pPr>
      <w:r w:rsidRPr="00A448DF">
        <w:rPr>
          <w:color w:val="000000"/>
          <w:sz w:val="24"/>
          <w:szCs w:val="24"/>
          <w:shd w:val="clear" w:color="auto" w:fill="F7FDF7"/>
        </w:rPr>
        <w:t>Изобразительное искусство. 6 класс/</w:t>
      </w:r>
      <w:r>
        <w:rPr>
          <w:color w:val="000000"/>
          <w:sz w:val="24"/>
          <w:szCs w:val="24"/>
          <w:shd w:val="clear" w:color="auto" w:fill="F7FDF7"/>
        </w:rPr>
        <w:t xml:space="preserve"> </w:t>
      </w:r>
      <w:r w:rsidRPr="00A448DF">
        <w:rPr>
          <w:color w:val="000000"/>
          <w:sz w:val="24"/>
          <w:szCs w:val="24"/>
          <w:shd w:val="clear" w:color="auto" w:fill="F7FDF7"/>
        </w:rPr>
        <w:t>Неменская Л.А.; под редакцией Неменского Б.М., Акционерное общество «Издательство «Просвещение»;</w:t>
      </w:r>
    </w:p>
    <w:p w14:paraId="5FF97CC2" w14:textId="77777777" w:rsidR="00F55C55" w:rsidRPr="00A448DF" w:rsidRDefault="00F55C55" w:rsidP="00F55C55">
      <w:pPr>
        <w:pStyle w:val="TableParagraph"/>
        <w:numPr>
          <w:ilvl w:val="0"/>
          <w:numId w:val="19"/>
        </w:numPr>
        <w:ind w:left="567"/>
        <w:jc w:val="both"/>
        <w:rPr>
          <w:sz w:val="24"/>
          <w:szCs w:val="24"/>
        </w:rPr>
      </w:pPr>
      <w:r w:rsidRPr="00A448DF">
        <w:rPr>
          <w:color w:val="000000"/>
          <w:sz w:val="24"/>
          <w:szCs w:val="24"/>
          <w:shd w:val="clear" w:color="auto" w:fill="F7FDF7"/>
        </w:rPr>
        <w:t>Изобразительное искусство. 7 класс/Питерских А.С., Гуров Г.Е.; под редакцией Неменского Б.М., Акционерное общество «Издательство «Просвещение»;</w:t>
      </w:r>
      <w:r w:rsidRPr="00A448DF">
        <w:rPr>
          <w:color w:val="000000"/>
          <w:sz w:val="24"/>
          <w:szCs w:val="24"/>
        </w:rPr>
        <w:br/>
      </w:r>
    </w:p>
    <w:p w14:paraId="01341252" w14:textId="77777777" w:rsidR="00F55C55" w:rsidRPr="00A448DF" w:rsidRDefault="00F55C55" w:rsidP="00F55C55">
      <w:pPr>
        <w:pStyle w:val="TableParagraph"/>
        <w:ind w:firstLine="284"/>
        <w:jc w:val="center"/>
        <w:rPr>
          <w:b/>
          <w:sz w:val="24"/>
          <w:szCs w:val="24"/>
        </w:rPr>
      </w:pPr>
      <w:r w:rsidRPr="00A448DF">
        <w:rPr>
          <w:b/>
          <w:sz w:val="24"/>
          <w:szCs w:val="24"/>
        </w:rPr>
        <w:t>МЕТОДИЧЕСКИЕ</w:t>
      </w:r>
      <w:r w:rsidRPr="00A448DF">
        <w:rPr>
          <w:b/>
          <w:spacing w:val="-6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МАТЕРИАЛЫ</w:t>
      </w:r>
      <w:r w:rsidRPr="00A448DF">
        <w:rPr>
          <w:b/>
          <w:spacing w:val="-3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ДЛЯ</w:t>
      </w:r>
      <w:r w:rsidRPr="00A448DF">
        <w:rPr>
          <w:b/>
          <w:spacing w:val="-2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УЧИТЕЛЯ</w:t>
      </w:r>
    </w:p>
    <w:p w14:paraId="45AF8039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</w:p>
    <w:p w14:paraId="78D6D988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  <w:r w:rsidRPr="00A448DF">
        <w:rPr>
          <w:sz w:val="24"/>
          <w:szCs w:val="24"/>
        </w:rPr>
        <w:t>ЦИФРОВЫЕ</w:t>
      </w:r>
      <w:r w:rsidRPr="00A448DF">
        <w:rPr>
          <w:spacing w:val="-6"/>
          <w:sz w:val="24"/>
          <w:szCs w:val="24"/>
        </w:rPr>
        <w:t xml:space="preserve"> </w:t>
      </w:r>
      <w:r w:rsidRPr="00A448DF">
        <w:rPr>
          <w:sz w:val="24"/>
          <w:szCs w:val="24"/>
        </w:rPr>
        <w:t>ОБРАЗОВАТЕЛЬНЫЕ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РЕСУРСЫ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И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РЕСУРСЫ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СЕТИ</w:t>
      </w:r>
      <w:r w:rsidRPr="00A448DF">
        <w:rPr>
          <w:spacing w:val="-4"/>
          <w:sz w:val="24"/>
          <w:szCs w:val="24"/>
        </w:rPr>
        <w:t xml:space="preserve"> </w:t>
      </w:r>
      <w:r w:rsidRPr="00A448DF">
        <w:rPr>
          <w:sz w:val="24"/>
          <w:szCs w:val="24"/>
        </w:rPr>
        <w:t>ИНТЕРНЕТ</w:t>
      </w:r>
    </w:p>
    <w:p w14:paraId="65641F01" w14:textId="77777777" w:rsidR="00F55C55" w:rsidRPr="00A448DF" w:rsidRDefault="00F55C55" w:rsidP="00F55C55">
      <w:pPr>
        <w:pStyle w:val="TableParagraph"/>
        <w:numPr>
          <w:ilvl w:val="0"/>
          <w:numId w:val="20"/>
        </w:numPr>
        <w:ind w:left="567"/>
        <w:jc w:val="both"/>
        <w:rPr>
          <w:sz w:val="24"/>
          <w:szCs w:val="24"/>
        </w:rPr>
      </w:pPr>
      <w:r w:rsidRPr="00A448DF">
        <w:rPr>
          <w:sz w:val="24"/>
          <w:szCs w:val="24"/>
        </w:rPr>
        <w:t xml:space="preserve">Единая коллекция цифровых образовательных ресурсов: </w:t>
      </w:r>
      <w:hyperlink r:id="rId33">
        <w:r w:rsidRPr="00A448DF">
          <w:rPr>
            <w:sz w:val="24"/>
            <w:szCs w:val="24"/>
          </w:rPr>
          <w:t>http://school-collection.edu.ru/</w:t>
        </w:r>
      </w:hyperlink>
    </w:p>
    <w:p w14:paraId="4D065915" w14:textId="77777777" w:rsidR="00F55C55" w:rsidRPr="00A448DF" w:rsidRDefault="00F55C55" w:rsidP="00F55C55">
      <w:pPr>
        <w:pStyle w:val="TableParagraph"/>
        <w:numPr>
          <w:ilvl w:val="0"/>
          <w:numId w:val="20"/>
        </w:numPr>
        <w:ind w:left="567"/>
        <w:jc w:val="both"/>
        <w:rPr>
          <w:sz w:val="24"/>
          <w:szCs w:val="24"/>
        </w:rPr>
      </w:pPr>
      <w:r w:rsidRPr="00A448DF">
        <w:rPr>
          <w:sz w:val="24"/>
          <w:szCs w:val="24"/>
        </w:rPr>
        <w:t>Фестиваль</w:t>
      </w:r>
      <w:r w:rsidRPr="00A448DF">
        <w:rPr>
          <w:spacing w:val="-1"/>
          <w:sz w:val="24"/>
          <w:szCs w:val="24"/>
        </w:rPr>
        <w:t xml:space="preserve"> </w:t>
      </w:r>
      <w:r w:rsidRPr="00A448DF">
        <w:rPr>
          <w:sz w:val="24"/>
          <w:szCs w:val="24"/>
        </w:rPr>
        <w:t>педагогических</w:t>
      </w:r>
      <w:r w:rsidRPr="00A448DF">
        <w:rPr>
          <w:spacing w:val="2"/>
          <w:sz w:val="24"/>
          <w:szCs w:val="24"/>
        </w:rPr>
        <w:t xml:space="preserve"> </w:t>
      </w:r>
      <w:r w:rsidRPr="00A448DF">
        <w:rPr>
          <w:sz w:val="24"/>
          <w:szCs w:val="24"/>
        </w:rPr>
        <w:t>идей :</w:t>
      </w:r>
      <w:r w:rsidRPr="00A448DF">
        <w:rPr>
          <w:spacing w:val="-1"/>
          <w:sz w:val="24"/>
          <w:szCs w:val="24"/>
        </w:rPr>
        <w:t xml:space="preserve"> </w:t>
      </w:r>
      <w:hyperlink r:id="rId34" w:history="1">
        <w:r w:rsidRPr="00A448DF">
          <w:rPr>
            <w:rStyle w:val="a4"/>
            <w:sz w:val="24"/>
            <w:szCs w:val="24"/>
          </w:rPr>
          <w:t>https://urok.1sept.ru/</w:t>
        </w:r>
      </w:hyperlink>
      <w:r w:rsidRPr="00A448DF">
        <w:rPr>
          <w:sz w:val="24"/>
          <w:szCs w:val="24"/>
        </w:rPr>
        <w:t xml:space="preserve"> </w:t>
      </w:r>
    </w:p>
    <w:p w14:paraId="5F797CC6" w14:textId="77777777" w:rsidR="00F55C55" w:rsidRPr="00A448DF" w:rsidRDefault="00F55C55" w:rsidP="00F55C55">
      <w:pPr>
        <w:pStyle w:val="TableParagraph"/>
        <w:numPr>
          <w:ilvl w:val="0"/>
          <w:numId w:val="20"/>
        </w:numPr>
        <w:ind w:left="567"/>
        <w:jc w:val="both"/>
        <w:rPr>
          <w:sz w:val="24"/>
          <w:szCs w:val="24"/>
        </w:rPr>
      </w:pPr>
      <w:bookmarkStart w:id="3" w:name="МАТЕРИАЛЬНО-ТЕХНИЧЕСКОЕ_ОБЕСПЕЧЕНИЕ_ОБРА"/>
      <w:bookmarkStart w:id="4" w:name="УЧЕБНОЕ_ОБОРУДОВАНИЕ"/>
      <w:bookmarkStart w:id="5" w:name="ОБОРУДОВАНИЕ_ДЛЯ_ПРОВЕДЕНИЯ_ПРАКТИЧЕСКИХ"/>
      <w:bookmarkEnd w:id="3"/>
      <w:bookmarkEnd w:id="4"/>
      <w:bookmarkEnd w:id="5"/>
      <w:r w:rsidRPr="00A448DF">
        <w:rPr>
          <w:sz w:val="24"/>
          <w:szCs w:val="24"/>
        </w:rPr>
        <w:t>Официальный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ресурс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для</w:t>
      </w:r>
      <w:r w:rsidRPr="00A448DF">
        <w:rPr>
          <w:spacing w:val="1"/>
          <w:sz w:val="24"/>
          <w:szCs w:val="24"/>
        </w:rPr>
        <w:t xml:space="preserve"> </w:t>
      </w:r>
      <w:r w:rsidRPr="00A448DF">
        <w:rPr>
          <w:sz w:val="24"/>
          <w:szCs w:val="24"/>
        </w:rPr>
        <w:t>учителей,</w:t>
      </w:r>
      <w:r w:rsidRPr="00A448DF">
        <w:rPr>
          <w:spacing w:val="-1"/>
          <w:sz w:val="24"/>
          <w:szCs w:val="24"/>
        </w:rPr>
        <w:t xml:space="preserve"> </w:t>
      </w:r>
      <w:r w:rsidRPr="00A448DF">
        <w:rPr>
          <w:sz w:val="24"/>
          <w:szCs w:val="24"/>
        </w:rPr>
        <w:t>детей</w:t>
      </w:r>
      <w:r w:rsidRPr="00A448DF">
        <w:rPr>
          <w:spacing w:val="-1"/>
          <w:sz w:val="24"/>
          <w:szCs w:val="24"/>
        </w:rPr>
        <w:t xml:space="preserve"> </w:t>
      </w:r>
      <w:r w:rsidRPr="00A448DF">
        <w:rPr>
          <w:sz w:val="24"/>
          <w:szCs w:val="24"/>
        </w:rPr>
        <w:t>и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родителей:</w:t>
      </w:r>
      <w:r w:rsidRPr="00A448DF">
        <w:rPr>
          <w:spacing w:val="-1"/>
          <w:sz w:val="24"/>
          <w:szCs w:val="24"/>
        </w:rPr>
        <w:t xml:space="preserve"> </w:t>
      </w:r>
      <w:hyperlink r:id="rId35" w:history="1">
        <w:r w:rsidRPr="00A448DF">
          <w:rPr>
            <w:rStyle w:val="a4"/>
            <w:sz w:val="24"/>
            <w:szCs w:val="24"/>
          </w:rPr>
          <w:t>https://rosuchebnik.ru/material/40-saytov-kotorye-oblegchat-rabotu-uchitelya/</w:t>
        </w:r>
      </w:hyperlink>
      <w:r w:rsidRPr="00A448DF">
        <w:rPr>
          <w:sz w:val="24"/>
          <w:szCs w:val="24"/>
        </w:rPr>
        <w:t xml:space="preserve"> </w:t>
      </w:r>
    </w:p>
    <w:p w14:paraId="52B4A6D3" w14:textId="77777777" w:rsidR="00F55C55" w:rsidRPr="00A448DF" w:rsidRDefault="00F55C55" w:rsidP="00F55C55">
      <w:pPr>
        <w:pStyle w:val="TableParagraph"/>
        <w:numPr>
          <w:ilvl w:val="0"/>
          <w:numId w:val="20"/>
        </w:numPr>
        <w:ind w:left="567"/>
        <w:jc w:val="both"/>
        <w:rPr>
          <w:sz w:val="24"/>
          <w:szCs w:val="24"/>
        </w:rPr>
      </w:pPr>
      <w:r w:rsidRPr="00A448DF">
        <w:rPr>
          <w:sz w:val="24"/>
          <w:szCs w:val="24"/>
        </w:rPr>
        <w:t xml:space="preserve">Российская электронная школа: </w:t>
      </w:r>
      <w:hyperlink r:id="rId36" w:history="1">
        <w:r w:rsidRPr="00A448DF">
          <w:rPr>
            <w:rStyle w:val="a4"/>
            <w:sz w:val="24"/>
            <w:szCs w:val="24"/>
          </w:rPr>
          <w:t>https://resh.edu.ru/</w:t>
        </w:r>
      </w:hyperlink>
      <w:r w:rsidRPr="00A448DF">
        <w:rPr>
          <w:spacing w:val="-57"/>
          <w:sz w:val="24"/>
          <w:szCs w:val="24"/>
        </w:rPr>
        <w:t xml:space="preserve"> </w:t>
      </w:r>
    </w:p>
    <w:p w14:paraId="3B7EACD4" w14:textId="77777777" w:rsidR="00F55C55" w:rsidRPr="00A448DF" w:rsidRDefault="00F55C55" w:rsidP="00F55C55">
      <w:pPr>
        <w:pStyle w:val="TableParagraph"/>
        <w:numPr>
          <w:ilvl w:val="0"/>
          <w:numId w:val="20"/>
        </w:numPr>
        <w:ind w:left="567"/>
        <w:jc w:val="both"/>
        <w:rPr>
          <w:sz w:val="24"/>
          <w:szCs w:val="24"/>
        </w:rPr>
      </w:pPr>
      <w:r w:rsidRPr="00A448DF">
        <w:rPr>
          <w:color w:val="000000"/>
          <w:w w:val="97"/>
          <w:sz w:val="24"/>
          <w:szCs w:val="24"/>
        </w:rPr>
        <w:t>Виртуальная экскурсия: мини-экскурсий</w:t>
      </w:r>
      <w:r w:rsidRPr="00A448DF">
        <w:t xml:space="preserve"> </w:t>
      </w:r>
      <w:hyperlink r:id="rId37" w:history="1">
        <w:r w:rsidRPr="00A448DF">
          <w:rPr>
            <w:rStyle w:val="a4"/>
            <w:w w:val="97"/>
            <w:sz w:val="24"/>
            <w:szCs w:val="24"/>
          </w:rPr>
          <w:t>http://www.museum-arms.ru/</w:t>
        </w:r>
      </w:hyperlink>
      <w:r w:rsidRPr="00A448DF">
        <w:rPr>
          <w:color w:val="000000"/>
          <w:w w:val="97"/>
          <w:sz w:val="24"/>
          <w:szCs w:val="24"/>
        </w:rPr>
        <w:t xml:space="preserve"> </w:t>
      </w:r>
    </w:p>
    <w:p w14:paraId="05B90594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</w:p>
    <w:p w14:paraId="2617B9F6" w14:textId="77777777" w:rsidR="00F55C55" w:rsidRPr="00A448DF" w:rsidRDefault="00F55C55" w:rsidP="00F55C55">
      <w:pPr>
        <w:pStyle w:val="TableParagraph"/>
        <w:ind w:firstLine="284"/>
        <w:jc w:val="center"/>
        <w:rPr>
          <w:b/>
          <w:sz w:val="24"/>
          <w:szCs w:val="24"/>
        </w:rPr>
      </w:pPr>
      <w:r w:rsidRPr="00A448DF">
        <w:rPr>
          <w:b/>
          <w:sz w:val="24"/>
          <w:szCs w:val="24"/>
        </w:rPr>
        <w:t>МАТЕРИАЛЬНО-ТЕХНИЧЕСКОЕ</w:t>
      </w:r>
      <w:r w:rsidRPr="00A448DF">
        <w:rPr>
          <w:b/>
          <w:spacing w:val="-6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ОБЕСПЕЧЕНИЕ</w:t>
      </w:r>
      <w:r w:rsidRPr="00A448DF">
        <w:rPr>
          <w:b/>
          <w:spacing w:val="-6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ОБРАЗОВАТЕЛЬНОГО</w:t>
      </w:r>
      <w:r w:rsidRPr="00A448DF">
        <w:rPr>
          <w:b/>
          <w:spacing w:val="-6"/>
          <w:sz w:val="24"/>
          <w:szCs w:val="24"/>
        </w:rPr>
        <w:t xml:space="preserve"> </w:t>
      </w:r>
      <w:r w:rsidRPr="00A448DF">
        <w:rPr>
          <w:b/>
          <w:sz w:val="24"/>
          <w:szCs w:val="24"/>
        </w:rPr>
        <w:t>ПРОЦЕССА</w:t>
      </w:r>
    </w:p>
    <w:p w14:paraId="7745D8DF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</w:p>
    <w:p w14:paraId="4D9DE04B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  <w:r w:rsidRPr="00A448DF">
        <w:rPr>
          <w:sz w:val="24"/>
          <w:szCs w:val="24"/>
        </w:rPr>
        <w:t>УЧЕБНОЕ</w:t>
      </w:r>
      <w:r w:rsidRPr="00A448DF">
        <w:rPr>
          <w:spacing w:val="-7"/>
          <w:sz w:val="24"/>
          <w:szCs w:val="24"/>
        </w:rPr>
        <w:t xml:space="preserve"> </w:t>
      </w:r>
      <w:r w:rsidRPr="00A448DF">
        <w:rPr>
          <w:sz w:val="24"/>
          <w:szCs w:val="24"/>
        </w:rPr>
        <w:t>ОБОРУДОВАНИЕ</w:t>
      </w:r>
    </w:p>
    <w:p w14:paraId="3CB26BB2" w14:textId="3F62963D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  <w:r w:rsidRPr="00A448DF">
        <w:rPr>
          <w:sz w:val="24"/>
          <w:szCs w:val="24"/>
        </w:rPr>
        <w:t>Классная</w:t>
      </w:r>
      <w:r w:rsidRPr="00A448DF">
        <w:rPr>
          <w:spacing w:val="-4"/>
          <w:sz w:val="24"/>
          <w:szCs w:val="24"/>
        </w:rPr>
        <w:t xml:space="preserve"> </w:t>
      </w:r>
      <w:r w:rsidRPr="00A448DF">
        <w:rPr>
          <w:sz w:val="24"/>
          <w:szCs w:val="24"/>
        </w:rPr>
        <w:t>доска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для</w:t>
      </w:r>
      <w:r w:rsidRPr="00A448DF">
        <w:rPr>
          <w:spacing w:val="-5"/>
          <w:sz w:val="24"/>
          <w:szCs w:val="24"/>
        </w:rPr>
        <w:t xml:space="preserve"> </w:t>
      </w:r>
      <w:r w:rsidRPr="00A448DF">
        <w:rPr>
          <w:sz w:val="24"/>
          <w:szCs w:val="24"/>
        </w:rPr>
        <w:t>демонстрации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учебного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материала, компьютер, мультимедийный</w:t>
      </w:r>
      <w:r w:rsidRPr="00A448DF">
        <w:rPr>
          <w:spacing w:val="-10"/>
          <w:sz w:val="24"/>
          <w:szCs w:val="24"/>
        </w:rPr>
        <w:t xml:space="preserve"> </w:t>
      </w:r>
      <w:r w:rsidRPr="00A448DF">
        <w:rPr>
          <w:sz w:val="24"/>
          <w:szCs w:val="24"/>
        </w:rPr>
        <w:t>проектор</w:t>
      </w:r>
      <w:r w:rsidRPr="00A448DF">
        <w:rPr>
          <w:spacing w:val="-47"/>
          <w:sz w:val="24"/>
          <w:szCs w:val="24"/>
        </w:rPr>
        <w:t xml:space="preserve"> ,</w:t>
      </w:r>
      <w:r>
        <w:rPr>
          <w:spacing w:val="-47"/>
          <w:sz w:val="24"/>
          <w:szCs w:val="24"/>
        </w:rPr>
        <w:t xml:space="preserve"> </w:t>
      </w:r>
      <w:r w:rsidRPr="00A448DF">
        <w:rPr>
          <w:spacing w:val="-47"/>
          <w:sz w:val="24"/>
          <w:szCs w:val="24"/>
        </w:rPr>
        <w:t xml:space="preserve"> </w:t>
      </w:r>
      <w:r w:rsidRPr="00A448DF">
        <w:rPr>
          <w:sz w:val="24"/>
          <w:szCs w:val="24"/>
        </w:rPr>
        <w:t>экран, колонки.</w:t>
      </w:r>
    </w:p>
    <w:p w14:paraId="23DA6C53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</w:p>
    <w:p w14:paraId="0D7A6BC5" w14:textId="77777777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  <w:r w:rsidRPr="00A448DF">
        <w:rPr>
          <w:sz w:val="24"/>
          <w:szCs w:val="24"/>
        </w:rPr>
        <w:t>ОБОРУДОВАНИЕ</w:t>
      </w:r>
      <w:r w:rsidRPr="00A448DF">
        <w:rPr>
          <w:spacing w:val="-4"/>
          <w:sz w:val="24"/>
          <w:szCs w:val="24"/>
        </w:rPr>
        <w:t xml:space="preserve"> </w:t>
      </w:r>
      <w:r w:rsidRPr="00A448DF">
        <w:rPr>
          <w:sz w:val="24"/>
          <w:szCs w:val="24"/>
        </w:rPr>
        <w:t>ДЛЯ</w:t>
      </w:r>
      <w:r w:rsidRPr="00A448DF">
        <w:rPr>
          <w:spacing w:val="-6"/>
          <w:sz w:val="24"/>
          <w:szCs w:val="24"/>
        </w:rPr>
        <w:t xml:space="preserve"> </w:t>
      </w:r>
      <w:r w:rsidRPr="00A448DF">
        <w:rPr>
          <w:sz w:val="24"/>
          <w:szCs w:val="24"/>
        </w:rPr>
        <w:t>ПРОВЕДЕНИЯ</w:t>
      </w:r>
      <w:r w:rsidRPr="00A448DF">
        <w:rPr>
          <w:spacing w:val="-7"/>
          <w:sz w:val="24"/>
          <w:szCs w:val="24"/>
        </w:rPr>
        <w:t xml:space="preserve"> </w:t>
      </w:r>
      <w:r w:rsidRPr="00A448DF">
        <w:rPr>
          <w:sz w:val="24"/>
          <w:szCs w:val="24"/>
        </w:rPr>
        <w:t>ПРАКТИЧЕСКИХ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РАБОТ</w:t>
      </w:r>
    </w:p>
    <w:p w14:paraId="2C852036" w14:textId="442A88D0" w:rsidR="00F55C55" w:rsidRPr="00A448DF" w:rsidRDefault="00F55C55" w:rsidP="00F55C55">
      <w:pPr>
        <w:pStyle w:val="TableParagraph"/>
        <w:ind w:firstLine="284"/>
        <w:jc w:val="both"/>
        <w:rPr>
          <w:sz w:val="24"/>
          <w:szCs w:val="24"/>
        </w:rPr>
      </w:pPr>
      <w:r w:rsidRPr="00A448DF">
        <w:rPr>
          <w:sz w:val="24"/>
          <w:szCs w:val="24"/>
        </w:rPr>
        <w:t>Парта,</w:t>
      </w:r>
      <w:r w:rsidRPr="00A448DF">
        <w:rPr>
          <w:spacing w:val="1"/>
          <w:sz w:val="24"/>
          <w:szCs w:val="24"/>
        </w:rPr>
        <w:t xml:space="preserve"> </w:t>
      </w:r>
      <w:r w:rsidRPr="00A448DF">
        <w:rPr>
          <w:sz w:val="24"/>
          <w:szCs w:val="24"/>
        </w:rPr>
        <w:t>краски,</w:t>
      </w:r>
      <w:r w:rsidRPr="00A448DF">
        <w:rPr>
          <w:spacing w:val="-4"/>
          <w:sz w:val="24"/>
          <w:szCs w:val="24"/>
        </w:rPr>
        <w:t xml:space="preserve"> </w:t>
      </w:r>
      <w:r w:rsidRPr="00A448DF">
        <w:rPr>
          <w:sz w:val="24"/>
          <w:szCs w:val="24"/>
        </w:rPr>
        <w:t>гуашь, палитра,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цветные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карандаши,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простой</w:t>
      </w:r>
      <w:r w:rsidRPr="00A448DF">
        <w:rPr>
          <w:spacing w:val="-5"/>
          <w:sz w:val="24"/>
          <w:szCs w:val="24"/>
        </w:rPr>
        <w:t xml:space="preserve"> </w:t>
      </w:r>
      <w:r w:rsidRPr="00A448DF">
        <w:rPr>
          <w:sz w:val="24"/>
          <w:szCs w:val="24"/>
        </w:rPr>
        <w:t>карандаш,</w:t>
      </w:r>
      <w:r w:rsidRPr="00A448DF">
        <w:rPr>
          <w:spacing w:val="-3"/>
          <w:sz w:val="24"/>
          <w:szCs w:val="24"/>
        </w:rPr>
        <w:t xml:space="preserve"> </w:t>
      </w:r>
      <w:r w:rsidRPr="00A448DF">
        <w:rPr>
          <w:sz w:val="24"/>
          <w:szCs w:val="24"/>
        </w:rPr>
        <w:t>ластик,</w:t>
      </w:r>
      <w:r w:rsidRPr="00A448DF">
        <w:rPr>
          <w:spacing w:val="-4"/>
          <w:sz w:val="24"/>
          <w:szCs w:val="24"/>
        </w:rPr>
        <w:t xml:space="preserve"> </w:t>
      </w:r>
      <w:r w:rsidRPr="00A448DF">
        <w:rPr>
          <w:sz w:val="24"/>
          <w:szCs w:val="24"/>
        </w:rPr>
        <w:t>кисточки,</w:t>
      </w:r>
      <w:r w:rsidRPr="00A448DF">
        <w:rPr>
          <w:spacing w:val="3"/>
          <w:sz w:val="24"/>
          <w:szCs w:val="24"/>
        </w:rPr>
        <w:t xml:space="preserve"> </w:t>
      </w:r>
      <w:r w:rsidRPr="00A448DF">
        <w:rPr>
          <w:sz w:val="24"/>
          <w:szCs w:val="24"/>
        </w:rPr>
        <w:t>различной</w:t>
      </w:r>
      <w:r w:rsidRPr="00A448DF">
        <w:rPr>
          <w:spacing w:val="-5"/>
          <w:sz w:val="24"/>
          <w:szCs w:val="24"/>
        </w:rPr>
        <w:t xml:space="preserve"> </w:t>
      </w:r>
      <w:r w:rsidRPr="00A448DF">
        <w:rPr>
          <w:sz w:val="24"/>
          <w:szCs w:val="24"/>
        </w:rPr>
        <w:t>толщины,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баночка</w:t>
      </w:r>
      <w:r w:rsidRPr="00A448DF">
        <w:rPr>
          <w:spacing w:val="-4"/>
          <w:sz w:val="24"/>
          <w:szCs w:val="24"/>
        </w:rPr>
        <w:t xml:space="preserve"> </w:t>
      </w:r>
      <w:r w:rsidRPr="00A448DF">
        <w:rPr>
          <w:sz w:val="24"/>
          <w:szCs w:val="24"/>
        </w:rPr>
        <w:t>для</w:t>
      </w:r>
      <w:r w:rsidRPr="00A448DF">
        <w:rPr>
          <w:spacing w:val="-2"/>
          <w:sz w:val="24"/>
          <w:szCs w:val="24"/>
        </w:rPr>
        <w:t xml:space="preserve"> </w:t>
      </w:r>
      <w:r w:rsidRPr="00A448DF">
        <w:rPr>
          <w:sz w:val="24"/>
          <w:szCs w:val="24"/>
        </w:rPr>
        <w:t>воды,</w:t>
      </w:r>
      <w:r w:rsidRPr="00A448DF">
        <w:rPr>
          <w:spacing w:val="-47"/>
          <w:sz w:val="24"/>
          <w:szCs w:val="24"/>
        </w:rPr>
        <w:t xml:space="preserve"> </w:t>
      </w:r>
      <w:r w:rsidRPr="00A448DF">
        <w:rPr>
          <w:sz w:val="24"/>
          <w:szCs w:val="24"/>
        </w:rPr>
        <w:t>альбом, ножницы, линейка, клей.</w:t>
      </w:r>
    </w:p>
    <w:p w14:paraId="37BEA8C4" w14:textId="1A590E68" w:rsidR="00380828" w:rsidRDefault="00F55C55" w:rsidP="00F55C55">
      <w:pPr>
        <w:tabs>
          <w:tab w:val="left" w:pos="9084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2E062704" w14:textId="285D3222" w:rsidR="00F55C55" w:rsidRPr="00F55C55" w:rsidRDefault="00F55C55" w:rsidP="00F55C55">
      <w:pPr>
        <w:tabs>
          <w:tab w:val="left" w:pos="9084"/>
        </w:tabs>
        <w:rPr>
          <w:rFonts w:ascii="Times New Roman" w:hAnsi="Times New Roman" w:cs="Times New Roman"/>
          <w:sz w:val="24"/>
          <w:szCs w:val="24"/>
          <w:lang w:val="ru-RU"/>
        </w:rPr>
        <w:sectPr w:rsidR="00F55C55" w:rsidRPr="00F55C55" w:rsidSect="000F6F4E">
          <w:type w:val="continuous"/>
          <w:pgSz w:w="11900" w:h="16840" w:orient="landscape"/>
          <w:pgMar w:top="666" w:right="1531" w:bottom="640" w:left="666" w:header="720" w:footer="720" w:gutter="0"/>
          <w:cols w:space="720" w:equalWidth="0">
            <w:col w:w="10071" w:space="0"/>
          </w:cols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7D625EF2" w14:textId="31C30439" w:rsidR="00380828" w:rsidRPr="00380828" w:rsidRDefault="00380828" w:rsidP="00380828">
      <w:pPr>
        <w:tabs>
          <w:tab w:val="left" w:pos="6756"/>
        </w:tabs>
        <w:rPr>
          <w:rFonts w:ascii="Times New Roman" w:hAnsi="Times New Roman" w:cs="Times New Roman"/>
          <w:sz w:val="24"/>
          <w:szCs w:val="24"/>
          <w:lang w:val="ru-RU"/>
        </w:rPr>
        <w:sectPr w:rsidR="00380828" w:rsidRPr="00380828" w:rsidSect="000F6F4E">
          <w:type w:val="continuous"/>
          <w:pgSz w:w="16840" w:h="11900" w:orient="landscape"/>
          <w:pgMar w:top="666" w:right="1531" w:bottom="756" w:left="666" w:header="720" w:footer="720" w:gutter="0"/>
          <w:cols w:space="720" w:equalWidth="0">
            <w:col w:w="10071" w:space="0"/>
          </w:cols>
          <w:docGrid w:linePitch="360"/>
        </w:sectPr>
      </w:pPr>
    </w:p>
    <w:p w14:paraId="5FF68A1B" w14:textId="77777777" w:rsidR="00524E4F" w:rsidRPr="00524E4F" w:rsidRDefault="00524E4F" w:rsidP="00380828">
      <w:pPr>
        <w:autoSpaceDE w:val="0"/>
        <w:autoSpaceDN w:val="0"/>
        <w:spacing w:after="258" w:line="233" w:lineRule="auto"/>
        <w:rPr>
          <w:lang w:val="ru-RU"/>
        </w:rPr>
      </w:pPr>
    </w:p>
    <w:sectPr w:rsidR="00524E4F" w:rsidRPr="00524E4F" w:rsidSect="00380828">
      <w:pgSz w:w="11900" w:h="16840"/>
      <w:pgMar w:top="666" w:right="282" w:bottom="640" w:left="298" w:header="720" w:footer="720" w:gutter="0"/>
      <w:cols w:space="720" w:equalWidth="0">
        <w:col w:w="158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0"/>
  </w:num>
  <w:num w:numId="5">
    <w:abstractNumId w:val="8"/>
  </w:num>
  <w:num w:numId="6">
    <w:abstractNumId w:val="6"/>
  </w:num>
  <w:num w:numId="7">
    <w:abstractNumId w:val="13"/>
  </w:num>
  <w:num w:numId="8">
    <w:abstractNumId w:val="14"/>
  </w:num>
  <w:num w:numId="9">
    <w:abstractNumId w:val="19"/>
  </w:num>
  <w:num w:numId="10">
    <w:abstractNumId w:val="18"/>
  </w:num>
  <w:num w:numId="11">
    <w:abstractNumId w:val="9"/>
  </w:num>
  <w:num w:numId="12">
    <w:abstractNumId w:val="3"/>
  </w:num>
  <w:num w:numId="13">
    <w:abstractNumId w:val="4"/>
  </w:num>
  <w:num w:numId="14">
    <w:abstractNumId w:val="16"/>
  </w:num>
  <w:num w:numId="15">
    <w:abstractNumId w:val="15"/>
  </w:num>
  <w:num w:numId="16">
    <w:abstractNumId w:val="17"/>
  </w:num>
  <w:num w:numId="17">
    <w:abstractNumId w:val="7"/>
  </w:num>
  <w:num w:numId="18">
    <w:abstractNumId w:val="1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5C1"/>
    <w:rsid w:val="000F6F4E"/>
    <w:rsid w:val="001F3626"/>
    <w:rsid w:val="0025417A"/>
    <w:rsid w:val="002E3813"/>
    <w:rsid w:val="00380828"/>
    <w:rsid w:val="00465516"/>
    <w:rsid w:val="004725C1"/>
    <w:rsid w:val="004E4496"/>
    <w:rsid w:val="00524E4F"/>
    <w:rsid w:val="005D1800"/>
    <w:rsid w:val="00603418"/>
    <w:rsid w:val="007678D0"/>
    <w:rsid w:val="007829D2"/>
    <w:rsid w:val="00837664"/>
    <w:rsid w:val="00B32E3B"/>
    <w:rsid w:val="00BB76EA"/>
    <w:rsid w:val="00D74D1C"/>
    <w:rsid w:val="00D75FE3"/>
    <w:rsid w:val="00E61D43"/>
    <w:rsid w:val="00F0460B"/>
    <w:rsid w:val="00F46939"/>
    <w:rsid w:val="00F5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5412"/>
  <w15:chartTrackingRefBased/>
  <w15:docId w15:val="{9EA72FA8-724D-42E5-9A3F-FF874FA4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4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E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6F4E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F55C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styleId="a5">
    <w:name w:val="Table Grid"/>
    <w:basedOn w:val="a1"/>
    <w:uiPriority w:val="39"/>
    <w:rsid w:val="007678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37664"/>
    <w:pPr>
      <w:spacing w:after="0" w:line="240" w:lineRule="auto"/>
    </w:pPr>
  </w:style>
  <w:style w:type="character" w:styleId="a7">
    <w:name w:val="Unresolved Mention"/>
    <w:basedOn w:val="a0"/>
    <w:uiPriority w:val="99"/>
    <w:semiHidden/>
    <w:unhideWhenUsed/>
    <w:rsid w:val="002541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5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rok.1sept.ru/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museumvrm.ru/online_resources/virtual_tours/index.php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://www.museum-arms.ru/" TargetMode="External"/><Relationship Id="rId5" Type="http://schemas.openxmlformats.org/officeDocument/2006/relationships/hyperlink" Target="https://resh.edu.ru/subject/lesson/78%2082/main/277401/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osuchebnik.ru/material/40-saytov-kotorye-oblegchat-rabotu-uchitelya/" TargetMode="External"/><Relationship Id="rId8" Type="http://schemas.openxmlformats.org/officeDocument/2006/relationships/hyperlink" Target="https://resh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70</Pages>
  <Words>15969</Words>
  <Characters>91026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2023-08-30T21:07:00Z</dcterms:created>
  <dcterms:modified xsi:type="dcterms:W3CDTF">2023-08-31T11:12:00Z</dcterms:modified>
</cp:coreProperties>
</file>